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B6" w:rsidRDefault="004A32B6" w:rsidP="00EF354C">
      <w:pPr>
        <w:spacing w:after="0"/>
        <w:rPr>
          <w:rFonts w:ascii="Times New Roman" w:eastAsia="Times New Roman" w:hAnsi="Times New Roman" w:cs="Times New Roman"/>
        </w:rPr>
      </w:pPr>
    </w:p>
    <w:p w:rsidR="00CF7A93" w:rsidRPr="00A107E7" w:rsidRDefault="00CF7A93" w:rsidP="00CF7A93">
      <w:pPr>
        <w:jc w:val="center"/>
        <w:rPr>
          <w:rFonts w:ascii="Times New Roman" w:hAnsi="Times New Roman"/>
          <w:b/>
          <w:sz w:val="24"/>
          <w:szCs w:val="28"/>
        </w:rPr>
      </w:pPr>
      <w:r w:rsidRPr="00A107E7">
        <w:rPr>
          <w:rFonts w:ascii="Times New Roman" w:hAnsi="Times New Roman"/>
          <w:b/>
          <w:sz w:val="24"/>
          <w:szCs w:val="28"/>
        </w:rPr>
        <w:t>СОВЕТ ДЕПУТАТОВ                                                                                                      ПАЛАЕВСКО-УРЛЕДИМСКОГО СЕЛЬСКОГО ПОСЕЛЕНИЯ                          РУЗАЕВСКОГО МУНИЦИПАЛЬНОГО РАЙОНА</w:t>
      </w:r>
    </w:p>
    <w:p w:rsidR="00CF7A93" w:rsidRPr="00A107E7" w:rsidRDefault="00CF7A93" w:rsidP="00CF7A93">
      <w:pPr>
        <w:jc w:val="center"/>
        <w:rPr>
          <w:rFonts w:ascii="Times New Roman" w:hAnsi="Times New Roman"/>
          <w:b/>
          <w:sz w:val="24"/>
          <w:szCs w:val="28"/>
        </w:rPr>
      </w:pPr>
      <w:r w:rsidRPr="00A107E7">
        <w:rPr>
          <w:rFonts w:ascii="Times New Roman" w:hAnsi="Times New Roman"/>
          <w:b/>
          <w:sz w:val="24"/>
          <w:szCs w:val="28"/>
        </w:rPr>
        <w:t>РЕСПУБЛИКИ МОРДОВИЯ</w:t>
      </w:r>
    </w:p>
    <w:p w:rsidR="00CF7A93" w:rsidRPr="00A107E7" w:rsidRDefault="00CF7A93" w:rsidP="00CF7A93">
      <w:pPr>
        <w:keepNext/>
        <w:ind w:right="45" w:firstLine="284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A107E7">
        <w:rPr>
          <w:rFonts w:ascii="Times New Roman" w:hAnsi="Times New Roman"/>
          <w:b/>
          <w:sz w:val="24"/>
          <w:szCs w:val="28"/>
        </w:rPr>
        <w:t xml:space="preserve">                                         </w:t>
      </w:r>
      <w:r w:rsidR="004E0944" w:rsidRPr="00A107E7">
        <w:rPr>
          <w:rFonts w:ascii="Times New Roman" w:hAnsi="Times New Roman"/>
          <w:b/>
          <w:sz w:val="24"/>
          <w:szCs w:val="28"/>
        </w:rPr>
        <w:t xml:space="preserve">                      РЕШЕНИЕ</w:t>
      </w:r>
    </w:p>
    <w:p w:rsidR="00CF7A93" w:rsidRPr="00A107E7" w:rsidRDefault="00A107E7" w:rsidP="00CF7A93">
      <w:pPr>
        <w:tabs>
          <w:tab w:val="left" w:pos="375"/>
          <w:tab w:val="center" w:pos="4677"/>
        </w:tabs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           </w:t>
      </w:r>
      <w:r w:rsidRPr="00A107E7">
        <w:rPr>
          <w:rFonts w:ascii="Times New Roman" w:hAnsi="Times New Roman"/>
          <w:sz w:val="24"/>
          <w:szCs w:val="28"/>
        </w:rPr>
        <w:t>от  06</w:t>
      </w:r>
      <w:r w:rsidR="004E0944" w:rsidRPr="00A107E7">
        <w:rPr>
          <w:rFonts w:ascii="Times New Roman" w:hAnsi="Times New Roman"/>
          <w:sz w:val="24"/>
          <w:szCs w:val="28"/>
        </w:rPr>
        <w:t>.07</w:t>
      </w:r>
      <w:r w:rsidR="00CF7A93" w:rsidRPr="00A107E7">
        <w:rPr>
          <w:rFonts w:ascii="Times New Roman" w:hAnsi="Times New Roman"/>
          <w:sz w:val="24"/>
          <w:szCs w:val="28"/>
        </w:rPr>
        <w:t xml:space="preserve">.  2022 года                                            №  </w:t>
      </w:r>
      <w:r w:rsidR="004E0944" w:rsidRPr="00A107E7">
        <w:rPr>
          <w:rFonts w:ascii="Times New Roman" w:hAnsi="Times New Roman"/>
          <w:sz w:val="24"/>
          <w:szCs w:val="28"/>
        </w:rPr>
        <w:t>10/55</w:t>
      </w:r>
      <w:r w:rsidR="00CF7A93" w:rsidRPr="00A107E7">
        <w:rPr>
          <w:rFonts w:ascii="Times New Roman" w:hAnsi="Times New Roman"/>
          <w:sz w:val="24"/>
          <w:szCs w:val="28"/>
        </w:rPr>
        <w:t xml:space="preserve">  </w:t>
      </w:r>
    </w:p>
    <w:p w:rsidR="00CF7A93" w:rsidRPr="00A107E7" w:rsidRDefault="00CF7A93" w:rsidP="00CF7A93">
      <w:pPr>
        <w:tabs>
          <w:tab w:val="left" w:pos="375"/>
          <w:tab w:val="center" w:pos="4677"/>
        </w:tabs>
        <w:rPr>
          <w:rFonts w:ascii="Times New Roman" w:hAnsi="Times New Roman"/>
          <w:sz w:val="24"/>
          <w:szCs w:val="24"/>
        </w:rPr>
      </w:pPr>
      <w:r w:rsidRPr="00A107E7">
        <w:rPr>
          <w:rFonts w:ascii="Times New Roman" w:hAnsi="Times New Roman"/>
          <w:sz w:val="24"/>
          <w:szCs w:val="28"/>
        </w:rPr>
        <w:t xml:space="preserve">                                                      </w:t>
      </w:r>
      <w:r w:rsidRPr="00A107E7">
        <w:rPr>
          <w:rFonts w:ascii="Times New Roman" w:hAnsi="Times New Roman"/>
          <w:sz w:val="24"/>
        </w:rPr>
        <w:t>с.Палаевка</w:t>
      </w:r>
    </w:p>
    <w:p w:rsidR="004A32B6" w:rsidRDefault="004A32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2B6" w:rsidRPr="00A107E7" w:rsidRDefault="000B2B16">
      <w:pPr>
        <w:pStyle w:val="consnormal"/>
        <w:spacing w:beforeAutospacing="0" w:after="0" w:afterAutospacing="0"/>
        <w:jc w:val="center"/>
        <w:rPr>
          <w:b/>
          <w:bCs/>
          <w:szCs w:val="28"/>
        </w:rPr>
      </w:pPr>
      <w:r w:rsidRPr="00A107E7">
        <w:rPr>
          <w:b/>
          <w:bCs/>
          <w:szCs w:val="28"/>
        </w:rPr>
        <w:t>О</w:t>
      </w:r>
      <w:r w:rsidR="00B36BE3" w:rsidRPr="00A107E7">
        <w:rPr>
          <w:b/>
          <w:bCs/>
          <w:szCs w:val="28"/>
        </w:rPr>
        <w:t>б  утверждении Порядка</w:t>
      </w:r>
      <w:r w:rsidRPr="00A107E7">
        <w:rPr>
          <w:b/>
          <w:bCs/>
          <w:szCs w:val="28"/>
        </w:rPr>
        <w:t xml:space="preserve"> участия</w:t>
      </w:r>
      <w:r w:rsidR="00B36BE3" w:rsidRPr="00A107E7">
        <w:rPr>
          <w:b/>
          <w:szCs w:val="28"/>
        </w:rPr>
        <w:t xml:space="preserve"> Палаевско-Урледимского сельского поселения  </w:t>
      </w:r>
      <w:r w:rsidRPr="00A107E7">
        <w:rPr>
          <w:b/>
          <w:bCs/>
          <w:szCs w:val="28"/>
        </w:rPr>
        <w:t>в организациях межмуниципального сотрудничества</w:t>
      </w:r>
    </w:p>
    <w:p w:rsidR="004A32B6" w:rsidRPr="00A107E7" w:rsidRDefault="000B2B16">
      <w:pPr>
        <w:pStyle w:val="consnormal"/>
        <w:rPr>
          <w:b/>
        </w:rPr>
      </w:pPr>
      <w:r w:rsidRPr="00A107E7">
        <w:rPr>
          <w:rFonts w:ascii="Arial" w:hAnsi="Arial" w:cs="Arial"/>
          <w:b/>
          <w:bCs/>
          <w:sz w:val="22"/>
          <w:szCs w:val="22"/>
        </w:rPr>
        <w:t> </w:t>
      </w:r>
    </w:p>
    <w:p w:rsidR="004A32B6" w:rsidRPr="00120D7C" w:rsidRDefault="000B2B16">
      <w:pPr>
        <w:pStyle w:val="consnormal"/>
        <w:spacing w:beforeAutospacing="0" w:after="0" w:afterAutospacing="0"/>
        <w:ind w:firstLine="709"/>
        <w:jc w:val="both"/>
        <w:rPr>
          <w:szCs w:val="28"/>
        </w:rPr>
      </w:pPr>
      <w:r w:rsidRPr="00120D7C">
        <w:rPr>
          <w:szCs w:val="28"/>
        </w:rPr>
        <w:t xml:space="preserve">В соответствии </w:t>
      </w:r>
      <w:r w:rsidRPr="00120D7C">
        <w:rPr>
          <w:color w:val="000000"/>
          <w:szCs w:val="28"/>
        </w:rPr>
        <w:t>со статьей 8, пунктом 7 части 10 статьи 35, статьями 68, 69 Федерального закона от 6 октября 2003  года № 131-ФЗ «Об общих принципах организации местного самоуправления в Российской Федерации»</w:t>
      </w:r>
    </w:p>
    <w:p w:rsidR="004A32B6" w:rsidRPr="00120D7C" w:rsidRDefault="004A32B6">
      <w:pPr>
        <w:pStyle w:val="consnormal"/>
        <w:spacing w:beforeAutospacing="0" w:after="0" w:afterAutospacing="0"/>
        <w:ind w:firstLine="709"/>
        <w:jc w:val="both"/>
        <w:rPr>
          <w:szCs w:val="28"/>
        </w:rPr>
      </w:pPr>
    </w:p>
    <w:p w:rsidR="004A32B6" w:rsidRPr="00120D7C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 w:rsidRPr="00120D7C">
        <w:rPr>
          <w:rFonts w:ascii="Times New Roman" w:eastAsia="Times New Roman" w:hAnsi="Times New Roman" w:cs="Times New Roman"/>
          <w:sz w:val="24"/>
          <w:szCs w:val="28"/>
        </w:rPr>
        <w:t>Совет деп</w:t>
      </w:r>
      <w:r w:rsidR="00CF7A93" w:rsidRPr="00120D7C">
        <w:rPr>
          <w:rFonts w:ascii="Times New Roman" w:eastAsia="Times New Roman" w:hAnsi="Times New Roman" w:cs="Times New Roman"/>
          <w:sz w:val="24"/>
          <w:szCs w:val="28"/>
        </w:rPr>
        <w:t>утатов Палаевско-Урледимского</w:t>
      </w:r>
      <w:r w:rsidRPr="00120D7C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</w:t>
      </w:r>
    </w:p>
    <w:p w:rsidR="004A32B6" w:rsidRPr="00120D7C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 w:rsidRPr="00120D7C">
        <w:rPr>
          <w:rFonts w:ascii="Times New Roman" w:eastAsia="Times New Roman" w:hAnsi="Times New Roman" w:cs="Times New Roman"/>
          <w:sz w:val="24"/>
          <w:szCs w:val="28"/>
        </w:rPr>
        <w:t>Рузаевского муниципального района</w:t>
      </w:r>
    </w:p>
    <w:p w:rsidR="004A32B6" w:rsidRPr="00120D7C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 w:rsidRPr="00120D7C">
        <w:rPr>
          <w:rFonts w:ascii="Times New Roman" w:eastAsia="Times New Roman" w:hAnsi="Times New Roman" w:cs="Times New Roman"/>
          <w:sz w:val="24"/>
          <w:szCs w:val="28"/>
        </w:rPr>
        <w:t>РЕШИЛ:</w:t>
      </w:r>
    </w:p>
    <w:p w:rsidR="004A32B6" w:rsidRPr="00120D7C" w:rsidRDefault="004A32B6" w:rsidP="00A107E7">
      <w:pPr>
        <w:pStyle w:val="consnormal"/>
        <w:spacing w:beforeAutospacing="0" w:after="0" w:afterAutospacing="0"/>
        <w:rPr>
          <w:szCs w:val="28"/>
        </w:rPr>
      </w:pPr>
    </w:p>
    <w:p w:rsidR="004A32B6" w:rsidRPr="00120D7C" w:rsidRDefault="00C0757D">
      <w:pPr>
        <w:pStyle w:val="consnormal"/>
        <w:spacing w:beforeAutospacing="0" w:after="0" w:afterAutospacing="0"/>
        <w:ind w:firstLine="283"/>
        <w:jc w:val="both"/>
        <w:rPr>
          <w:szCs w:val="28"/>
        </w:rPr>
      </w:pPr>
      <w:r>
        <w:rPr>
          <w:szCs w:val="28"/>
        </w:rPr>
        <w:t>1.</w:t>
      </w:r>
      <w:r w:rsidR="000B2B16" w:rsidRPr="00120D7C">
        <w:rPr>
          <w:szCs w:val="28"/>
        </w:rPr>
        <w:t>Утвердить прилагаемый Порядок уч</w:t>
      </w:r>
      <w:r w:rsidR="00CF7A93" w:rsidRPr="00120D7C">
        <w:rPr>
          <w:szCs w:val="28"/>
        </w:rPr>
        <w:t>астия Палаевско-Урледимского сельского поселения</w:t>
      </w:r>
      <w:r w:rsidR="000B2B16" w:rsidRPr="00120D7C">
        <w:rPr>
          <w:szCs w:val="28"/>
        </w:rPr>
        <w:t xml:space="preserve">  в организациях межмуниципального сотрудничества.</w:t>
      </w:r>
    </w:p>
    <w:p w:rsidR="00FD750A" w:rsidRPr="00120D7C" w:rsidRDefault="00C0757D" w:rsidP="00C0757D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r w:rsidR="000B2B16" w:rsidRPr="00120D7C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FD750A" w:rsidRPr="00120D7C">
        <w:rPr>
          <w:rFonts w:ascii="Times New Roman" w:hAnsi="Times New Roman"/>
          <w:sz w:val="24"/>
          <w:szCs w:val="28"/>
        </w:rPr>
        <w:t>Настоящее  решение  подлежит  обнародованию  в  информационном  бюллетене  Палаевско-Урледимского  сельского  поселения  и размещению на официальном сайте органов местного самоуправления Рузаевского муниципального района</w:t>
      </w:r>
      <w:r w:rsidR="001528D5" w:rsidRPr="00120D7C">
        <w:rPr>
          <w:rFonts w:ascii="Times New Roman" w:hAnsi="Times New Roman"/>
          <w:sz w:val="24"/>
          <w:szCs w:val="28"/>
        </w:rPr>
        <w:t xml:space="preserve"> на странице Палаевско-Урледимского сельского поселения</w:t>
      </w:r>
      <w:r w:rsidR="00FD750A" w:rsidRPr="00120D7C">
        <w:rPr>
          <w:rFonts w:ascii="Times New Roman" w:hAnsi="Times New Roman"/>
          <w:sz w:val="24"/>
          <w:szCs w:val="28"/>
        </w:rPr>
        <w:t xml:space="preserve"> в сети «Интернет» по адресу: </w:t>
      </w:r>
      <w:r w:rsidR="00FD750A" w:rsidRPr="00120D7C">
        <w:rPr>
          <w:rFonts w:ascii="Times New Roman" w:hAnsi="Times New Roman"/>
          <w:sz w:val="24"/>
          <w:szCs w:val="28"/>
          <w:lang w:val="en-US"/>
        </w:rPr>
        <w:t>ruzaevka</w:t>
      </w:r>
      <w:r w:rsidR="00FD750A" w:rsidRPr="00120D7C">
        <w:rPr>
          <w:rFonts w:ascii="Times New Roman" w:hAnsi="Times New Roman"/>
          <w:sz w:val="24"/>
          <w:szCs w:val="28"/>
        </w:rPr>
        <w:t>-</w:t>
      </w:r>
      <w:r w:rsidR="00FD750A" w:rsidRPr="00120D7C">
        <w:rPr>
          <w:rFonts w:ascii="Times New Roman" w:hAnsi="Times New Roman"/>
          <w:sz w:val="24"/>
          <w:szCs w:val="28"/>
          <w:lang w:val="en-US"/>
        </w:rPr>
        <w:t>rm</w:t>
      </w:r>
      <w:r w:rsidR="00FD750A" w:rsidRPr="00120D7C">
        <w:rPr>
          <w:rFonts w:ascii="Times New Roman" w:hAnsi="Times New Roman"/>
          <w:sz w:val="24"/>
          <w:szCs w:val="28"/>
        </w:rPr>
        <w:t>.</w:t>
      </w:r>
      <w:r w:rsidR="00FD750A" w:rsidRPr="00120D7C">
        <w:rPr>
          <w:rFonts w:ascii="Times New Roman" w:hAnsi="Times New Roman"/>
          <w:sz w:val="24"/>
          <w:szCs w:val="28"/>
          <w:lang w:val="en-US"/>
        </w:rPr>
        <w:t>ru</w:t>
      </w:r>
    </w:p>
    <w:p w:rsidR="001528D5" w:rsidRPr="00120D7C" w:rsidRDefault="001528D5" w:rsidP="00FD750A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A27C0" w:rsidRPr="00120D7C" w:rsidRDefault="00BA27C0" w:rsidP="00FD750A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A32B6" w:rsidRPr="00120D7C" w:rsidRDefault="004A32B6">
      <w:pPr>
        <w:shd w:val="clear" w:color="auto" w:fill="FFFFFF"/>
        <w:spacing w:after="0"/>
        <w:ind w:right="5" w:firstLine="284"/>
        <w:rPr>
          <w:rFonts w:ascii="Times New Roman" w:eastAsia="Times New Roman" w:hAnsi="Times New Roman" w:cs="Times New Roman"/>
          <w:sz w:val="24"/>
        </w:rPr>
      </w:pPr>
    </w:p>
    <w:p w:rsidR="004A32B6" w:rsidRPr="00120D7C" w:rsidRDefault="004A32B6">
      <w:pPr>
        <w:shd w:val="clear" w:color="auto" w:fill="FFFFFF"/>
        <w:spacing w:after="0"/>
        <w:ind w:right="5" w:firstLine="284"/>
        <w:rPr>
          <w:rFonts w:ascii="Times New Roman" w:eastAsia="Times New Roman" w:hAnsi="Times New Roman" w:cs="Times New Roman"/>
          <w:sz w:val="24"/>
        </w:rPr>
      </w:pPr>
    </w:p>
    <w:p w:rsidR="004A32B6" w:rsidRPr="00120D7C" w:rsidRDefault="000B2B16">
      <w:pPr>
        <w:spacing w:after="0"/>
        <w:rPr>
          <w:rFonts w:ascii="Times New Roman" w:eastAsia="Times New Roman" w:hAnsi="Times New Roman" w:cs="Times New Roman"/>
          <w:sz w:val="24"/>
        </w:rPr>
      </w:pPr>
      <w:r w:rsidRPr="00120D7C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Глава</w:t>
      </w:r>
      <w:r w:rsidR="00CF7A93" w:rsidRPr="00120D7C">
        <w:rPr>
          <w:rFonts w:ascii="Times New Roman" w:eastAsia="Times New Roman" w:hAnsi="Times New Roman" w:cs="Times New Roman"/>
          <w:sz w:val="24"/>
          <w:szCs w:val="28"/>
        </w:rPr>
        <w:t xml:space="preserve"> Палаевско-Урледимского</w:t>
      </w:r>
    </w:p>
    <w:p w:rsidR="004A32B6" w:rsidRDefault="000B2B1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20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сельского поселения                                                                </w:t>
      </w:r>
      <w:r w:rsidR="00CF7A93" w:rsidRPr="00120D7C">
        <w:rPr>
          <w:rFonts w:ascii="Times New Roman" w:eastAsia="Times New Roman" w:hAnsi="Times New Roman" w:cs="Times New Roman"/>
          <w:sz w:val="24"/>
          <w:szCs w:val="28"/>
          <w:lang w:eastAsia="ar-SA"/>
        </w:rPr>
        <w:t>Р.Р.Рахмуков</w:t>
      </w:r>
    </w:p>
    <w:p w:rsidR="00120D7C" w:rsidRDefault="00120D7C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20D7C" w:rsidRDefault="00120D7C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20D7C" w:rsidRDefault="00120D7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107E7" w:rsidRDefault="00A107E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107E7" w:rsidRPr="00120D7C" w:rsidRDefault="00A107E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A32B6" w:rsidRDefault="004A32B6">
      <w:pPr>
        <w:pStyle w:val="consnormal"/>
        <w:spacing w:beforeAutospacing="0" w:after="0" w:afterAutospacing="0"/>
      </w:pPr>
    </w:p>
    <w:p w:rsidR="004A32B6" w:rsidRPr="00120D7C" w:rsidRDefault="000B2B16">
      <w:pPr>
        <w:pStyle w:val="consnormal"/>
        <w:spacing w:beforeAutospacing="0" w:after="0" w:afterAutospacing="0"/>
        <w:ind w:firstLine="5387"/>
        <w:jc w:val="right"/>
        <w:rPr>
          <w:sz w:val="20"/>
          <w:szCs w:val="28"/>
        </w:rPr>
      </w:pPr>
      <w:r w:rsidRPr="00120D7C">
        <w:rPr>
          <w:sz w:val="20"/>
          <w:szCs w:val="28"/>
        </w:rPr>
        <w:t>УТВЕРЖДЕН</w:t>
      </w:r>
    </w:p>
    <w:p w:rsidR="004A32B6" w:rsidRPr="00120D7C" w:rsidRDefault="000B2B16">
      <w:pPr>
        <w:pStyle w:val="consnormal"/>
        <w:spacing w:beforeAutospacing="0" w:after="0" w:afterAutospacing="0"/>
        <w:ind w:firstLine="5387"/>
        <w:jc w:val="right"/>
        <w:rPr>
          <w:sz w:val="20"/>
          <w:szCs w:val="28"/>
        </w:rPr>
      </w:pPr>
      <w:r w:rsidRPr="00120D7C">
        <w:rPr>
          <w:sz w:val="20"/>
          <w:szCs w:val="28"/>
        </w:rPr>
        <w:t xml:space="preserve">решением Совета </w:t>
      </w:r>
      <w:r w:rsidR="00CF7A93" w:rsidRPr="00120D7C">
        <w:rPr>
          <w:sz w:val="20"/>
          <w:szCs w:val="28"/>
        </w:rPr>
        <w:t xml:space="preserve">депутатов Палаевско-Урледимского </w:t>
      </w:r>
      <w:r w:rsidRPr="00120D7C">
        <w:rPr>
          <w:sz w:val="20"/>
          <w:szCs w:val="28"/>
        </w:rPr>
        <w:t xml:space="preserve">сельского поселения  </w:t>
      </w:r>
    </w:p>
    <w:p w:rsidR="00120D7C" w:rsidRDefault="00A107E7" w:rsidP="00120D7C">
      <w:pPr>
        <w:pStyle w:val="consnormal"/>
        <w:spacing w:beforeAutospacing="0" w:after="0" w:afterAutospacing="0"/>
        <w:ind w:firstLine="5387"/>
        <w:jc w:val="right"/>
        <w:rPr>
          <w:sz w:val="20"/>
        </w:rPr>
      </w:pPr>
      <w:r>
        <w:rPr>
          <w:sz w:val="20"/>
          <w:szCs w:val="28"/>
        </w:rPr>
        <w:t>от  06.07.2022   № 10/55</w:t>
      </w:r>
    </w:p>
    <w:p w:rsidR="004A32B6" w:rsidRPr="00120D7C" w:rsidRDefault="000B2B16" w:rsidP="00120D7C">
      <w:pPr>
        <w:pStyle w:val="consnormal"/>
        <w:spacing w:beforeAutospacing="0" w:after="0" w:afterAutospacing="0"/>
        <w:ind w:firstLine="5387"/>
        <w:jc w:val="right"/>
        <w:rPr>
          <w:sz w:val="20"/>
        </w:rPr>
      </w:pPr>
      <w:r>
        <w:rPr>
          <w:rFonts w:ascii="Arial" w:hAnsi="Arial" w:cs="Arial"/>
          <w:b/>
          <w:sz w:val="22"/>
          <w:szCs w:val="22"/>
        </w:rPr>
        <w:t> </w:t>
      </w:r>
    </w:p>
    <w:p w:rsidR="004A32B6" w:rsidRPr="00120D7C" w:rsidRDefault="000B2B16">
      <w:pPr>
        <w:pStyle w:val="consnormal"/>
        <w:spacing w:beforeAutospacing="0" w:after="0" w:afterAutospacing="0"/>
        <w:ind w:firstLine="709"/>
        <w:jc w:val="center"/>
        <w:rPr>
          <w:b/>
          <w:bCs/>
          <w:szCs w:val="28"/>
        </w:rPr>
      </w:pPr>
      <w:r w:rsidRPr="00120D7C">
        <w:rPr>
          <w:b/>
          <w:bCs/>
          <w:szCs w:val="28"/>
        </w:rPr>
        <w:t xml:space="preserve">Порядок </w:t>
      </w:r>
    </w:p>
    <w:p w:rsidR="004A32B6" w:rsidRPr="00120D7C" w:rsidRDefault="00CF7A93" w:rsidP="00A107E7">
      <w:pPr>
        <w:pStyle w:val="consnormal"/>
        <w:spacing w:beforeAutospacing="0" w:after="0" w:afterAutospacing="0"/>
        <w:ind w:firstLine="709"/>
        <w:jc w:val="center"/>
        <w:rPr>
          <w:b/>
          <w:bCs/>
          <w:szCs w:val="28"/>
        </w:rPr>
      </w:pPr>
      <w:r w:rsidRPr="00120D7C">
        <w:rPr>
          <w:b/>
          <w:bCs/>
          <w:szCs w:val="28"/>
        </w:rPr>
        <w:lastRenderedPageBreak/>
        <w:t xml:space="preserve">участия </w:t>
      </w:r>
      <w:r w:rsidRPr="00120D7C">
        <w:rPr>
          <w:b/>
          <w:szCs w:val="28"/>
        </w:rPr>
        <w:t xml:space="preserve"> Палаевско-Урледимского</w:t>
      </w:r>
      <w:r w:rsidRPr="00120D7C">
        <w:rPr>
          <w:b/>
          <w:bCs/>
          <w:szCs w:val="28"/>
        </w:rPr>
        <w:t xml:space="preserve"> сельского поселения</w:t>
      </w:r>
      <w:r w:rsidR="000B2B16" w:rsidRPr="00120D7C">
        <w:rPr>
          <w:b/>
          <w:bCs/>
          <w:szCs w:val="28"/>
        </w:rPr>
        <w:t xml:space="preserve">  в организациях межмуниципального сотрудничества</w:t>
      </w:r>
      <w:r w:rsidR="00A107E7">
        <w:rPr>
          <w:b/>
          <w:bCs/>
          <w:szCs w:val="28"/>
        </w:rPr>
        <w:t xml:space="preserve"> </w:t>
      </w:r>
      <w:r w:rsidR="000B2B16" w:rsidRPr="00120D7C">
        <w:rPr>
          <w:b/>
          <w:bCs/>
          <w:szCs w:val="28"/>
        </w:rPr>
        <w:t>(далее – Положение)</w:t>
      </w:r>
    </w:p>
    <w:p w:rsidR="004A32B6" w:rsidRPr="00120D7C" w:rsidRDefault="004A32B6">
      <w:pPr>
        <w:pStyle w:val="consnormal"/>
        <w:spacing w:beforeAutospacing="0" w:after="0" w:afterAutospacing="0"/>
        <w:ind w:firstLine="709"/>
        <w:jc w:val="center"/>
        <w:rPr>
          <w:szCs w:val="28"/>
        </w:rPr>
      </w:pP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0B2B16" w:rsidRPr="00120D7C">
        <w:rPr>
          <w:rFonts w:ascii="Times New Roman" w:hAnsi="Times New Roman" w:cs="Times New Roman"/>
          <w:bCs/>
          <w:sz w:val="24"/>
          <w:szCs w:val="28"/>
        </w:rPr>
        <w:t xml:space="preserve">Настоящий </w:t>
      </w:r>
      <w:r w:rsidR="000B2B16" w:rsidRPr="00120D7C">
        <w:rPr>
          <w:rFonts w:ascii="Times New Roman" w:hAnsi="Times New Roman" w:cs="Times New Roman"/>
          <w:sz w:val="24"/>
          <w:szCs w:val="28"/>
        </w:rPr>
        <w:t>Порядок в соответствии с Конституцией Российской Федерации, Гражданским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 26 декабря 1995 года № 208-ФЗ «Об акционерных обществах», Федеральным законом от 12 января 1996 года № 7-ФЗ «О некоммерческих организациях», Федеральным законом от 8 февраля 1998 года № 14-ФЗ «Об обществах с ограниченной ответственностью», иными нормативными правовыми актами Российской Федерации, Ус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тавом </w:t>
      </w:r>
      <w:r w:rsidR="001528D5" w:rsidRPr="00120D7C">
        <w:rPr>
          <w:rFonts w:ascii="Times New Roman" w:hAnsi="Times New Roman"/>
          <w:sz w:val="24"/>
          <w:szCs w:val="28"/>
        </w:rPr>
        <w:t xml:space="preserve"> Палаевско-Урледимского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>, иными муниципальными нормативными правовыми а</w:t>
      </w:r>
      <w:r w:rsidR="001528D5" w:rsidRPr="00120D7C">
        <w:rPr>
          <w:rFonts w:ascii="Times New Roman" w:hAnsi="Times New Roman" w:cs="Times New Roman"/>
          <w:sz w:val="24"/>
          <w:szCs w:val="28"/>
        </w:rPr>
        <w:t>ктами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</w:t>
      </w:r>
      <w:r w:rsidR="001528D5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1528D5" w:rsidRPr="00120D7C">
        <w:rPr>
          <w:rFonts w:ascii="Times New Roman" w:hAnsi="Times New Roman"/>
          <w:bCs/>
          <w:sz w:val="24"/>
          <w:szCs w:val="28"/>
        </w:rPr>
        <w:t xml:space="preserve"> </w:t>
      </w:r>
      <w:r w:rsidR="001528D5" w:rsidRPr="00120D7C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определяет процедуру участия </w:t>
      </w:r>
      <w:r w:rsidR="001528D5" w:rsidRPr="00120D7C">
        <w:rPr>
          <w:rFonts w:ascii="Times New Roman" w:hAnsi="Times New Roman"/>
          <w:sz w:val="24"/>
          <w:szCs w:val="28"/>
        </w:rPr>
        <w:t xml:space="preserve"> Палаевско-Урледимского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в организациях межмуниципального сотрудничества.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0B2B16" w:rsidRPr="00120D7C">
        <w:rPr>
          <w:rFonts w:ascii="Times New Roman" w:hAnsi="Times New Roman" w:cs="Times New Roman"/>
          <w:sz w:val="24"/>
          <w:szCs w:val="28"/>
        </w:rPr>
        <w:t>Под организациями межмуниципального сотрудничества в настоящем Порядке понимаются межмуниципальные объединения, межмуниципальные организации (межмуниципальные хозяйственные общества в форме непубличныхакционерных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Участие </w:t>
      </w:r>
      <w:r w:rsidR="001528D5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права.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1528D5" w:rsidRPr="00120D7C">
        <w:rPr>
          <w:rFonts w:ascii="Times New Roman" w:hAnsi="Times New Roman" w:cs="Times New Roman"/>
          <w:sz w:val="24"/>
          <w:szCs w:val="28"/>
        </w:rPr>
        <w:t>Решение об участии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</w:t>
      </w:r>
      <w:r w:rsidR="001528D5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в организациях межмуниципального сотрудничества принимается 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 xml:space="preserve">Советом </w:t>
      </w:r>
      <w:r w:rsidR="001528D5" w:rsidRPr="00120D7C">
        <w:rPr>
          <w:rFonts w:ascii="Times New Roman" w:eastAsia="Calibri" w:hAnsi="Times New Roman" w:cs="Times New Roman"/>
          <w:sz w:val="24"/>
          <w:szCs w:val="28"/>
        </w:rPr>
        <w:t>депутатов</w:t>
      </w:r>
      <w:r w:rsidR="001528D5" w:rsidRPr="00120D7C">
        <w:rPr>
          <w:rFonts w:ascii="Times New Roman" w:hAnsi="Times New Roman"/>
          <w:sz w:val="24"/>
          <w:szCs w:val="28"/>
        </w:rPr>
        <w:t xml:space="preserve"> Палаевско-Урледимского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>.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Проект 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решения об участии </w:t>
      </w:r>
      <w:r w:rsidR="001528D5" w:rsidRPr="00120D7C">
        <w:rPr>
          <w:rFonts w:ascii="Times New Roman" w:hAnsi="Times New Roman"/>
          <w:sz w:val="24"/>
          <w:szCs w:val="28"/>
        </w:rPr>
        <w:t xml:space="preserve"> Палаевско-Урледимского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 в организациях межмуниципального сотрудничества может быть вн</w:t>
      </w:r>
      <w:r w:rsidR="001528D5" w:rsidRPr="00120D7C">
        <w:rPr>
          <w:rFonts w:ascii="Times New Roman" w:hAnsi="Times New Roman" w:cs="Times New Roman"/>
          <w:sz w:val="24"/>
          <w:szCs w:val="28"/>
        </w:rPr>
        <w:t>есен на рассмотрение Совета депутатов</w:t>
      </w:r>
      <w:r w:rsidR="001528D5" w:rsidRPr="00120D7C">
        <w:rPr>
          <w:rFonts w:ascii="Times New Roman" w:hAnsi="Times New Roman"/>
          <w:sz w:val="24"/>
          <w:szCs w:val="28"/>
        </w:rPr>
        <w:t xml:space="preserve"> Палаевско-Урледимского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поселения:</w:t>
      </w:r>
    </w:p>
    <w:p w:rsidR="004A32B6" w:rsidRPr="00120D7C" w:rsidRDefault="00152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D7C">
        <w:rPr>
          <w:rFonts w:ascii="Times New Roman" w:eastAsia="Calibri" w:hAnsi="Times New Roman" w:cs="Times New Roman"/>
          <w:sz w:val="24"/>
          <w:szCs w:val="28"/>
        </w:rPr>
        <w:t xml:space="preserve">1) Главой </w:t>
      </w:r>
      <w:r w:rsidRPr="00120D7C">
        <w:rPr>
          <w:rFonts w:ascii="Times New Roman" w:hAnsi="Times New Roman"/>
          <w:sz w:val="24"/>
          <w:szCs w:val="28"/>
        </w:rPr>
        <w:t xml:space="preserve"> Палаевско-Урледимского</w:t>
      </w:r>
      <w:r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A32B6" w:rsidRPr="00120D7C" w:rsidRDefault="000B2B16">
      <w:pPr>
        <w:spacing w:after="0" w:line="240" w:lineRule="auto"/>
        <w:ind w:firstLine="709"/>
        <w:jc w:val="both"/>
        <w:rPr>
          <w:sz w:val="24"/>
        </w:rPr>
      </w:pPr>
      <w:r w:rsidRPr="00120D7C">
        <w:rPr>
          <w:rFonts w:ascii="Times New Roman" w:eastAsia="Calibri" w:hAnsi="Times New Roman" w:cs="Times New Roman"/>
          <w:sz w:val="24"/>
          <w:szCs w:val="28"/>
        </w:rPr>
        <w:t>2)</w:t>
      </w:r>
      <w:r w:rsidR="001528D5" w:rsidRPr="00120D7C">
        <w:rPr>
          <w:rFonts w:ascii="Times New Roman" w:eastAsia="Calibri" w:hAnsi="Times New Roman" w:cs="Times New Roman"/>
          <w:sz w:val="24"/>
          <w:szCs w:val="28"/>
        </w:rPr>
        <w:t xml:space="preserve"> депутатами Совета депутатов</w:t>
      </w:r>
      <w:r w:rsidRPr="00120D7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528D5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1528D5" w:rsidRPr="00120D7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120D7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 количестве 70% от общего числа избранных депутатов Совета </w:t>
      </w:r>
      <w:r w:rsidR="001528D5" w:rsidRPr="00120D7C">
        <w:rPr>
          <w:rFonts w:ascii="Times New Roman" w:eastAsia="Calibri" w:hAnsi="Times New Roman" w:cs="Times New Roman"/>
          <w:color w:val="000000"/>
          <w:sz w:val="24"/>
          <w:szCs w:val="28"/>
        </w:rPr>
        <w:t>депутатов</w:t>
      </w:r>
      <w:r w:rsidR="001528D5" w:rsidRPr="00120D7C">
        <w:rPr>
          <w:rFonts w:ascii="Times New Roman" w:hAnsi="Times New Roman"/>
          <w:sz w:val="24"/>
          <w:szCs w:val="28"/>
        </w:rPr>
        <w:t xml:space="preserve"> Палаевско-Урледимского</w:t>
      </w:r>
      <w:r w:rsidR="001528D5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120D7C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="000B2B16" w:rsidRPr="00120D7C">
        <w:rPr>
          <w:rFonts w:ascii="Times New Roman" w:hAnsi="Times New Roman" w:cs="Times New Roman"/>
          <w:sz w:val="24"/>
          <w:szCs w:val="28"/>
        </w:rPr>
        <w:t>Проект р</w:t>
      </w:r>
      <w:r w:rsidR="00AD3A43" w:rsidRPr="00120D7C">
        <w:rPr>
          <w:rFonts w:ascii="Times New Roman" w:hAnsi="Times New Roman" w:cs="Times New Roman"/>
          <w:sz w:val="24"/>
          <w:szCs w:val="28"/>
        </w:rPr>
        <w:t>ешения об участии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в организациях межмуниципального сотрудничествадолжен содержать сведения о вопросах местного значения, с целью решения которых муниципальное образование учреждает (вступает) в организацию межмуниципального сотрудничества.</w:t>
      </w:r>
    </w:p>
    <w:p w:rsidR="004A32B6" w:rsidRPr="00120D7C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0D7C">
        <w:rPr>
          <w:rFonts w:ascii="Times New Roman" w:hAnsi="Times New Roman" w:cs="Times New Roman"/>
          <w:sz w:val="24"/>
          <w:szCs w:val="28"/>
        </w:rPr>
        <w:t xml:space="preserve">К проекту решения прилагаются следующие документы: 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 w:rsidR="000B2B16" w:rsidRPr="00120D7C">
        <w:rPr>
          <w:rFonts w:ascii="Times New Roman" w:hAnsi="Times New Roman" w:cs="Times New Roman"/>
          <w:sz w:val="24"/>
          <w:szCs w:val="28"/>
        </w:rPr>
        <w:t>проекты учредительных документов организации межмуниципального сотрудничества;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 w:rsidR="000B2B16" w:rsidRPr="00120D7C">
        <w:rPr>
          <w:rFonts w:ascii="Times New Roman" w:hAnsi="Times New Roman" w:cs="Times New Roman"/>
          <w:sz w:val="24"/>
          <w:szCs w:val="28"/>
        </w:rPr>
        <w:t>финансово-экономическое обоснование. Если принятие решен</w:t>
      </w:r>
      <w:r w:rsidR="00AD3A43" w:rsidRPr="00120D7C">
        <w:rPr>
          <w:rFonts w:ascii="Times New Roman" w:hAnsi="Times New Roman" w:cs="Times New Roman"/>
          <w:sz w:val="24"/>
          <w:szCs w:val="28"/>
        </w:rPr>
        <w:t>ия об участии</w:t>
      </w:r>
      <w:r w:rsidR="00AD3A43" w:rsidRPr="00120D7C">
        <w:rPr>
          <w:rFonts w:ascii="Times New Roman" w:hAnsi="Times New Roman"/>
          <w:sz w:val="24"/>
          <w:szCs w:val="28"/>
        </w:rPr>
        <w:t xml:space="preserve"> 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 в организации межмуниципального сотрудничества влечет необходимость внесения 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 xml:space="preserve">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 w:rsidR="000B2B16" w:rsidRPr="00120D7C">
        <w:rPr>
          <w:rFonts w:ascii="Times New Roman" w:hAnsi="Times New Roman" w:cs="Times New Roman"/>
          <w:sz w:val="24"/>
          <w:szCs w:val="28"/>
        </w:rPr>
        <w:t>финансово-экономическом обосновании указывается перечень имущества, находящегос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я в собственности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и подлежащего внесению в качестве имущественного взноса, и (или) источники финансирования соответствующих расходов;</w:t>
      </w:r>
    </w:p>
    <w:p w:rsidR="004A32B6" w:rsidRPr="00120D7C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0D7C">
        <w:rPr>
          <w:rFonts w:ascii="Times New Roman" w:hAnsi="Times New Roman" w:cs="Times New Roman"/>
          <w:sz w:val="24"/>
          <w:szCs w:val="28"/>
        </w:rPr>
        <w:t>3) договор (соглашение) об учреждении (создании) организации межмуниципального сотрудничества (в случае учреждения (создания) организации межмуниципального сотрудничества);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</w:t>
      </w:r>
      <w:r w:rsidR="000B2B16" w:rsidRPr="00120D7C">
        <w:rPr>
          <w:rFonts w:ascii="Times New Roman" w:hAnsi="Times New Roman" w:cs="Times New Roman"/>
          <w:sz w:val="24"/>
          <w:szCs w:val="28"/>
        </w:rPr>
        <w:t>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:rsidR="004A32B6" w:rsidRPr="00120D7C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0D7C">
        <w:rPr>
          <w:rFonts w:ascii="Times New Roman" w:hAnsi="Times New Roman" w:cs="Times New Roman"/>
          <w:sz w:val="24"/>
          <w:szCs w:val="28"/>
        </w:rPr>
        <w:t xml:space="preserve">Лицо, внесшее проект 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решения об участии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120D7C">
        <w:rPr>
          <w:rFonts w:ascii="Times New Roman" w:hAnsi="Times New Roman" w:cs="Times New Roman"/>
          <w:sz w:val="24"/>
          <w:szCs w:val="28"/>
        </w:rPr>
        <w:t xml:space="preserve">  в организациях межмуниципального сотрудничества вправе приложить к нему иные документы, обосновывающие целесообразность принятия соответствующего решения.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7.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Рассмотрение проекта 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решения об участии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в организациях межмуниципального сотрудничества осуществляется в порядке и сроки, установленные регламентом </w:t>
      </w:r>
      <w:r w:rsidR="00AD3A43" w:rsidRPr="00120D7C">
        <w:rPr>
          <w:rFonts w:ascii="Times New Roman" w:hAnsi="Times New Roman" w:cs="Times New Roman"/>
          <w:sz w:val="24"/>
          <w:szCs w:val="28"/>
        </w:rPr>
        <w:t>работы Совета депутатов</w:t>
      </w:r>
      <w:r w:rsidR="00AD3A43" w:rsidRPr="00120D7C">
        <w:rPr>
          <w:rFonts w:ascii="Times New Roman" w:hAnsi="Times New Roman"/>
          <w:sz w:val="24"/>
          <w:szCs w:val="28"/>
        </w:rPr>
        <w:t xml:space="preserve"> 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с особенностями установленными настоящим порядком.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 w:rsidR="00AD3A43" w:rsidRPr="00120D7C">
        <w:rPr>
          <w:rFonts w:ascii="Times New Roman" w:hAnsi="Times New Roman" w:cs="Times New Roman"/>
          <w:sz w:val="24"/>
          <w:szCs w:val="28"/>
        </w:rPr>
        <w:t>Совет депутатов</w:t>
      </w:r>
      <w:r w:rsidR="00AD3A43" w:rsidRPr="00120D7C">
        <w:rPr>
          <w:rFonts w:ascii="Times New Roman" w:hAnsi="Times New Roman"/>
          <w:sz w:val="24"/>
          <w:szCs w:val="28"/>
        </w:rPr>
        <w:t xml:space="preserve"> 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 оставляет без рассмотрения проект решения об участии муниципального образования в организациях межмуниципального сотрудничества в следующих случаях: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 w:rsidR="000B2B16" w:rsidRPr="00120D7C">
        <w:rPr>
          <w:rFonts w:ascii="Times New Roman" w:hAnsi="Times New Roman" w:cs="Times New Roman"/>
          <w:sz w:val="24"/>
          <w:szCs w:val="28"/>
        </w:rPr>
        <w:t>указанные документы внесены лицом, не предусмотренным пунктом 5 настоящего Порядка;</w:t>
      </w:r>
    </w:p>
    <w:p w:rsidR="004A32B6" w:rsidRPr="00120D7C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0D7C">
        <w:rPr>
          <w:rFonts w:ascii="Times New Roman" w:hAnsi="Times New Roman" w:cs="Times New Roman"/>
          <w:sz w:val="24"/>
          <w:szCs w:val="28"/>
        </w:rPr>
        <w:t>2) представлены не все документы, предусмотренные пунктом 6 настоящего Порядка.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>Передача имущества в целях внесения имущественного взноса, оплата долей в уставном капитале, акций, членских взносов или иных платежей, предусмотренных гражданским законодательством, св</w:t>
      </w:r>
      <w:r w:rsidR="00AD3A43" w:rsidRPr="00120D7C">
        <w:rPr>
          <w:rFonts w:ascii="Times New Roman" w:eastAsia="Calibri" w:hAnsi="Times New Roman" w:cs="Times New Roman"/>
          <w:sz w:val="24"/>
          <w:szCs w:val="28"/>
        </w:rPr>
        <w:t xml:space="preserve">язанных с участием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 xml:space="preserve">  в организациях межмуниципального сотрудничества, осуществляе</w:t>
      </w:r>
      <w:r w:rsidR="00AD3A43" w:rsidRPr="00120D7C">
        <w:rPr>
          <w:rFonts w:ascii="Times New Roman" w:eastAsia="Calibri" w:hAnsi="Times New Roman" w:cs="Times New Roman"/>
          <w:sz w:val="24"/>
          <w:szCs w:val="28"/>
        </w:rPr>
        <w:t xml:space="preserve">тся администрацией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10. </w:t>
      </w:r>
      <w:r w:rsidR="00AD3A43" w:rsidRPr="00120D7C">
        <w:rPr>
          <w:rFonts w:ascii="Times New Roman" w:eastAsia="Calibri" w:hAnsi="Times New Roman" w:cs="Times New Roman"/>
          <w:sz w:val="24"/>
          <w:szCs w:val="28"/>
        </w:rPr>
        <w:t xml:space="preserve">Глава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либо 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иное лицо по поручению Главы 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представляет интересы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hAnsi="Times New Roman" w:cs="Times New Roman"/>
          <w:sz w:val="24"/>
          <w:szCs w:val="28"/>
        </w:rPr>
        <w:t xml:space="preserve">  в отношениях с другими муниципальными образованиями по вопросам участия муниципального образования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4A32B6" w:rsidRPr="00120D7C" w:rsidRDefault="00AD3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D7C">
        <w:rPr>
          <w:rFonts w:ascii="Times New Roman" w:eastAsia="Calibri" w:hAnsi="Times New Roman" w:cs="Times New Roman"/>
          <w:sz w:val="24"/>
          <w:szCs w:val="28"/>
        </w:rPr>
        <w:t xml:space="preserve">Глава </w:t>
      </w:r>
      <w:r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 xml:space="preserve"> вправе поручить предст</w:t>
      </w:r>
      <w:r w:rsidRPr="00120D7C">
        <w:rPr>
          <w:rFonts w:ascii="Times New Roman" w:eastAsia="Calibri" w:hAnsi="Times New Roman" w:cs="Times New Roman"/>
          <w:sz w:val="24"/>
          <w:szCs w:val="28"/>
        </w:rPr>
        <w:t xml:space="preserve">авление интересов  </w:t>
      </w:r>
      <w:r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 xml:space="preserve">  в органах управления организации межмуниципального сотрудничества муници</w:t>
      </w:r>
      <w:r w:rsidRPr="00120D7C">
        <w:rPr>
          <w:rFonts w:ascii="Times New Roman" w:eastAsia="Calibri" w:hAnsi="Times New Roman" w:cs="Times New Roman"/>
          <w:sz w:val="24"/>
          <w:szCs w:val="28"/>
        </w:rPr>
        <w:t xml:space="preserve">пальным служащим </w:t>
      </w:r>
      <w:r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>, а также иным лицам в соответствии с законодательством Российской Федерации.</w:t>
      </w:r>
    </w:p>
    <w:p w:rsidR="004A32B6" w:rsidRPr="00120D7C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D7C">
        <w:rPr>
          <w:rFonts w:ascii="Times New Roman" w:eastAsia="Calibri" w:hAnsi="Times New Roman" w:cs="Times New Roman"/>
          <w:sz w:val="24"/>
          <w:szCs w:val="28"/>
        </w:rPr>
        <w:t>Предс</w:t>
      </w:r>
      <w:r w:rsidR="00AD3A43" w:rsidRPr="00120D7C">
        <w:rPr>
          <w:rFonts w:ascii="Times New Roman" w:eastAsia="Calibri" w:hAnsi="Times New Roman" w:cs="Times New Roman"/>
          <w:sz w:val="24"/>
          <w:szCs w:val="28"/>
        </w:rPr>
        <w:t xml:space="preserve">тавление интересов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120D7C">
        <w:rPr>
          <w:rFonts w:ascii="Times New Roman" w:eastAsia="Calibri" w:hAnsi="Times New Roman" w:cs="Times New Roman"/>
          <w:sz w:val="24"/>
          <w:szCs w:val="28"/>
        </w:rPr>
        <w:t xml:space="preserve">  в органах управления организацией межмуниципального сотрудничества осу</w:t>
      </w:r>
      <w:r w:rsidR="00AD3A43" w:rsidRPr="00120D7C">
        <w:rPr>
          <w:rFonts w:ascii="Times New Roman" w:eastAsia="Calibri" w:hAnsi="Times New Roman" w:cs="Times New Roman"/>
          <w:sz w:val="24"/>
          <w:szCs w:val="28"/>
        </w:rPr>
        <w:t xml:space="preserve">ществляется Главой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Pr="00120D7C">
        <w:rPr>
          <w:rFonts w:ascii="Times New Roman" w:eastAsia="Calibri" w:hAnsi="Times New Roman" w:cs="Times New Roman"/>
          <w:sz w:val="24"/>
          <w:szCs w:val="28"/>
        </w:rPr>
        <w:t xml:space="preserve"> и муниц</w:t>
      </w:r>
      <w:r w:rsidR="00AD3A43" w:rsidRPr="00120D7C">
        <w:rPr>
          <w:rFonts w:ascii="Times New Roman" w:eastAsia="Calibri" w:hAnsi="Times New Roman" w:cs="Times New Roman"/>
          <w:sz w:val="24"/>
          <w:szCs w:val="28"/>
        </w:rPr>
        <w:t xml:space="preserve">ипальными служащими  </w:t>
      </w:r>
      <w:r w:rsidRPr="00120D7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AD3A43" w:rsidRPr="00120D7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20D7C">
        <w:rPr>
          <w:rFonts w:ascii="Times New Roman" w:eastAsia="Calibri" w:hAnsi="Times New Roman" w:cs="Times New Roman"/>
          <w:sz w:val="24"/>
          <w:szCs w:val="28"/>
        </w:rPr>
        <w:t>безвозмездно.</w:t>
      </w:r>
    </w:p>
    <w:p w:rsidR="004A32B6" w:rsidRPr="00120D7C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0D7C">
        <w:rPr>
          <w:rFonts w:ascii="Times New Roman" w:eastAsia="Calibri" w:hAnsi="Times New Roman" w:cs="Times New Roman"/>
          <w:sz w:val="24"/>
          <w:szCs w:val="28"/>
        </w:rPr>
        <w:t>Иные лица, представляющие интересы муниципального образования в организациях межмуниципального сотрудничества, действуют на основании договора поручения, заключаемого с ними органами и должностными лицами муниципального образования, являющимися представителями муниципального образования по должности, и выдаваемой ими соответствующей доверенности.</w:t>
      </w:r>
    </w:p>
    <w:p w:rsidR="004A32B6" w:rsidRPr="00120D7C" w:rsidRDefault="00120D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11.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>Расходы, связ</w:t>
      </w:r>
      <w:r w:rsidR="00AD3A43" w:rsidRPr="00120D7C">
        <w:rPr>
          <w:rFonts w:ascii="Times New Roman" w:eastAsia="Calibri" w:hAnsi="Times New Roman" w:cs="Times New Roman"/>
          <w:sz w:val="24"/>
          <w:szCs w:val="28"/>
        </w:rPr>
        <w:t xml:space="preserve">анные с участием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AD3A43" w:rsidRPr="00120D7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>в организациях межмуниципального сотрудничества, предусмат</w:t>
      </w:r>
      <w:r w:rsidR="00AD3A43" w:rsidRPr="00120D7C">
        <w:rPr>
          <w:rFonts w:ascii="Times New Roman" w:eastAsia="Calibri" w:hAnsi="Times New Roman" w:cs="Times New Roman"/>
          <w:sz w:val="24"/>
          <w:szCs w:val="28"/>
        </w:rPr>
        <w:t xml:space="preserve">риваются в бюджете </w:t>
      </w:r>
      <w:r w:rsidR="00AD3A43" w:rsidRPr="00120D7C">
        <w:rPr>
          <w:rFonts w:ascii="Times New Roman" w:hAnsi="Times New Roman"/>
          <w:sz w:val="24"/>
          <w:szCs w:val="28"/>
        </w:rPr>
        <w:t>Палаевско-Урледимского</w:t>
      </w:r>
      <w:r w:rsidR="00AD3A43" w:rsidRPr="00120D7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B2B16" w:rsidRPr="00120D7C">
        <w:rPr>
          <w:rFonts w:ascii="Times New Roman" w:eastAsia="Calibri" w:hAnsi="Times New Roman" w:cs="Times New Roman"/>
          <w:sz w:val="24"/>
          <w:szCs w:val="28"/>
        </w:rPr>
        <w:t xml:space="preserve">  на очередной финансовый год и плановый период.</w:t>
      </w:r>
    </w:p>
    <w:p w:rsidR="004A32B6" w:rsidRPr="00120D7C" w:rsidRDefault="004A32B6">
      <w:pPr>
        <w:ind w:left="9072"/>
        <w:jc w:val="both"/>
        <w:rPr>
          <w:sz w:val="24"/>
        </w:rPr>
      </w:pPr>
    </w:p>
    <w:p w:rsidR="004A32B6" w:rsidRDefault="004A32B6">
      <w:pPr>
        <w:jc w:val="both"/>
        <w:rPr>
          <w:sz w:val="28"/>
          <w:szCs w:val="28"/>
        </w:rPr>
      </w:pPr>
    </w:p>
    <w:p w:rsidR="004A32B6" w:rsidRDefault="000B2B16">
      <w:pPr>
        <w:pStyle w:val="consnormal"/>
        <w:spacing w:beforeAutospacing="0" w:after="0" w:afterAutospacing="0"/>
        <w:ind w:firstLine="709"/>
        <w:jc w:val="center"/>
      </w:pPr>
      <w:r>
        <w:rPr>
          <w:b/>
          <w:bCs/>
          <w:sz w:val="28"/>
          <w:szCs w:val="28"/>
        </w:rPr>
        <w:t> </w:t>
      </w:r>
    </w:p>
    <w:p w:rsidR="00EF354C" w:rsidRDefault="00EF354C">
      <w:pPr>
        <w:pStyle w:val="consnormal"/>
        <w:spacing w:beforeAutospacing="0" w:after="0" w:afterAutospacing="0"/>
        <w:ind w:firstLine="709"/>
        <w:jc w:val="center"/>
      </w:pPr>
    </w:p>
    <w:sectPr w:rsidR="00EF354C" w:rsidSect="00831B6E">
      <w:pgSz w:w="11906" w:h="16838"/>
      <w:pgMar w:top="709" w:right="850" w:bottom="851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D7" w:rsidRDefault="00C350D7">
      <w:pPr>
        <w:spacing w:after="0" w:line="240" w:lineRule="auto"/>
      </w:pPr>
      <w:r>
        <w:separator/>
      </w:r>
    </w:p>
  </w:endnote>
  <w:endnote w:type="continuationSeparator" w:id="1">
    <w:p w:rsidR="00C350D7" w:rsidRDefault="00C3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WenQuanYi Micro Hei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D7" w:rsidRDefault="00C350D7">
      <w:pPr>
        <w:spacing w:after="0" w:line="240" w:lineRule="auto"/>
      </w:pPr>
      <w:r>
        <w:separator/>
      </w:r>
    </w:p>
  </w:footnote>
  <w:footnote w:type="continuationSeparator" w:id="1">
    <w:p w:rsidR="00C350D7" w:rsidRDefault="00C3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2B6"/>
    <w:rsid w:val="000B2B16"/>
    <w:rsid w:val="000B705C"/>
    <w:rsid w:val="00120D7C"/>
    <w:rsid w:val="00132DA9"/>
    <w:rsid w:val="001528D5"/>
    <w:rsid w:val="00236A43"/>
    <w:rsid w:val="002B4BBF"/>
    <w:rsid w:val="00354CF9"/>
    <w:rsid w:val="00421D2F"/>
    <w:rsid w:val="004272E8"/>
    <w:rsid w:val="00465334"/>
    <w:rsid w:val="004A32B6"/>
    <w:rsid w:val="004E0944"/>
    <w:rsid w:val="00604048"/>
    <w:rsid w:val="006636A4"/>
    <w:rsid w:val="00672A38"/>
    <w:rsid w:val="007A426F"/>
    <w:rsid w:val="00831B6E"/>
    <w:rsid w:val="00916646"/>
    <w:rsid w:val="00927936"/>
    <w:rsid w:val="009F16B4"/>
    <w:rsid w:val="00A107E7"/>
    <w:rsid w:val="00A319E2"/>
    <w:rsid w:val="00AD3A43"/>
    <w:rsid w:val="00B36BE3"/>
    <w:rsid w:val="00BA27C0"/>
    <w:rsid w:val="00C0757D"/>
    <w:rsid w:val="00C350D7"/>
    <w:rsid w:val="00C90AAD"/>
    <w:rsid w:val="00C92C94"/>
    <w:rsid w:val="00CC07CA"/>
    <w:rsid w:val="00CF7A93"/>
    <w:rsid w:val="00D85877"/>
    <w:rsid w:val="00D96172"/>
    <w:rsid w:val="00E015AD"/>
    <w:rsid w:val="00E91401"/>
    <w:rsid w:val="00EF354C"/>
    <w:rsid w:val="00FD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E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31B6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31B6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31B6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31B6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31B6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31B6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31B6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31B6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31B6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B6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31B6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31B6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31B6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31B6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1B6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31B6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31B6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31B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31B6E"/>
    <w:pPr>
      <w:ind w:left="720"/>
      <w:contextualSpacing/>
    </w:pPr>
  </w:style>
  <w:style w:type="paragraph" w:styleId="a4">
    <w:name w:val="No Spacing"/>
    <w:rsid w:val="00831B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6"/>
    <w:link w:val="a7"/>
    <w:qFormat/>
    <w:rsid w:val="00831B6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831B6E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831B6E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31B6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31B6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31B6E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831B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831B6E"/>
    <w:rPr>
      <w:i/>
    </w:rPr>
  </w:style>
  <w:style w:type="paragraph" w:styleId="ac">
    <w:name w:val="header"/>
    <w:basedOn w:val="a"/>
    <w:link w:val="ad"/>
    <w:uiPriority w:val="99"/>
    <w:unhideWhenUsed/>
    <w:rsid w:val="00831B6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1B6E"/>
  </w:style>
  <w:style w:type="paragraph" w:styleId="ae">
    <w:name w:val="footer"/>
    <w:basedOn w:val="a"/>
    <w:link w:val="af"/>
    <w:uiPriority w:val="99"/>
    <w:unhideWhenUsed/>
    <w:rsid w:val="00831B6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31B6E"/>
  </w:style>
  <w:style w:type="character" w:customStyle="1" w:styleId="af">
    <w:name w:val="Нижний колонтитул Знак"/>
    <w:link w:val="ae"/>
    <w:uiPriority w:val="99"/>
    <w:rsid w:val="00831B6E"/>
  </w:style>
  <w:style w:type="table" w:styleId="af0">
    <w:name w:val="Table Grid"/>
    <w:basedOn w:val="a1"/>
    <w:uiPriority w:val="59"/>
    <w:rsid w:val="00831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31B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31B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31B6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31B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31B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31B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31B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31B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31B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31B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31B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31B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31B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31B6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31B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31B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31B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31B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31B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31B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31B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31B6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31B6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31B6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31B6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31B6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31B6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31B6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31B6E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31B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1">
    <w:name w:val="Текст сноски Знак1"/>
    <w:link w:val="af1"/>
    <w:uiPriority w:val="99"/>
    <w:rsid w:val="00831B6E"/>
    <w:rPr>
      <w:sz w:val="18"/>
    </w:rPr>
  </w:style>
  <w:style w:type="character" w:styleId="af2">
    <w:name w:val="footnote reference"/>
    <w:basedOn w:val="a0"/>
    <w:uiPriority w:val="99"/>
    <w:unhideWhenUsed/>
    <w:rsid w:val="00831B6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831B6E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831B6E"/>
    <w:rPr>
      <w:sz w:val="20"/>
    </w:rPr>
  </w:style>
  <w:style w:type="character" w:styleId="af5">
    <w:name w:val="endnote reference"/>
    <w:basedOn w:val="a0"/>
    <w:uiPriority w:val="99"/>
    <w:semiHidden/>
    <w:unhideWhenUsed/>
    <w:rsid w:val="00831B6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31B6E"/>
    <w:pPr>
      <w:spacing w:after="57"/>
    </w:pPr>
  </w:style>
  <w:style w:type="paragraph" w:styleId="23">
    <w:name w:val="toc 2"/>
    <w:basedOn w:val="a"/>
    <w:next w:val="a"/>
    <w:uiPriority w:val="39"/>
    <w:unhideWhenUsed/>
    <w:rsid w:val="00831B6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31B6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31B6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31B6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31B6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31B6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31B6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31B6E"/>
    <w:pPr>
      <w:spacing w:after="57"/>
      <w:ind w:left="2268"/>
    </w:pPr>
  </w:style>
  <w:style w:type="paragraph" w:styleId="af6">
    <w:name w:val="TOC Heading"/>
    <w:uiPriority w:val="39"/>
    <w:unhideWhenUsed/>
    <w:rsid w:val="00831B6E"/>
  </w:style>
  <w:style w:type="paragraph" w:styleId="af7">
    <w:name w:val="table of figures"/>
    <w:basedOn w:val="a"/>
    <w:next w:val="a"/>
    <w:uiPriority w:val="99"/>
    <w:unhideWhenUsed/>
    <w:rsid w:val="00831B6E"/>
    <w:pPr>
      <w:spacing w:after="0"/>
    </w:pPr>
  </w:style>
  <w:style w:type="character" w:customStyle="1" w:styleId="13">
    <w:name w:val="Гиперссылка1"/>
    <w:basedOn w:val="a0"/>
    <w:qFormat/>
    <w:rsid w:val="00831B6E"/>
  </w:style>
  <w:style w:type="character" w:customStyle="1" w:styleId="af8">
    <w:name w:val="Текст сноски Знак"/>
    <w:basedOn w:val="a0"/>
    <w:qFormat/>
    <w:rsid w:val="00831B6E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ривязка сноски"/>
    <w:rsid w:val="00831B6E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831B6E"/>
    <w:rPr>
      <w:rFonts w:cs="Times New Roman"/>
      <w:vertAlign w:val="superscript"/>
    </w:rPr>
  </w:style>
  <w:style w:type="paragraph" w:styleId="a6">
    <w:name w:val="Body Text"/>
    <w:basedOn w:val="a"/>
    <w:rsid w:val="00831B6E"/>
    <w:pPr>
      <w:spacing w:after="140"/>
    </w:pPr>
  </w:style>
  <w:style w:type="paragraph" w:styleId="afa">
    <w:name w:val="List"/>
    <w:basedOn w:val="a6"/>
    <w:rsid w:val="00831B6E"/>
    <w:rPr>
      <w:rFonts w:cs="Lohit Devanagari"/>
    </w:rPr>
  </w:style>
  <w:style w:type="paragraph" w:styleId="afb">
    <w:name w:val="caption"/>
    <w:basedOn w:val="a"/>
    <w:qFormat/>
    <w:rsid w:val="00831B6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rsid w:val="00831B6E"/>
    <w:pPr>
      <w:suppressLineNumbers/>
    </w:pPr>
    <w:rPr>
      <w:rFonts w:cs="Lohit Devanagari"/>
    </w:rPr>
  </w:style>
  <w:style w:type="paragraph" w:customStyle="1" w:styleId="consnormal">
    <w:name w:val="consnormal"/>
    <w:basedOn w:val="a"/>
    <w:qFormat/>
    <w:rsid w:val="00831B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qFormat/>
    <w:rsid w:val="00831B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11"/>
    <w:rsid w:val="0083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dc:description/>
  <cp:lastModifiedBy>1</cp:lastModifiedBy>
  <cp:revision>24</cp:revision>
  <cp:lastPrinted>2022-06-23T13:00:00Z</cp:lastPrinted>
  <dcterms:created xsi:type="dcterms:W3CDTF">2022-06-23T13:01:00Z</dcterms:created>
  <dcterms:modified xsi:type="dcterms:W3CDTF">2022-07-13T06:21:00Z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