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1B" w:rsidRDefault="00922A1B" w:rsidP="00754DA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РЕСПУБЛИКА МОРДОВИЯ</w:t>
      </w:r>
    </w:p>
    <w:p w:rsidR="00922A1B" w:rsidRDefault="00922A1B" w:rsidP="00754DA7">
      <w:pPr>
        <w:jc w:val="center"/>
        <w:rPr>
          <w:b/>
          <w:bCs/>
          <w:sz w:val="10"/>
          <w:szCs w:val="10"/>
        </w:rPr>
      </w:pPr>
    </w:p>
    <w:p w:rsidR="00922A1B" w:rsidRDefault="00922A1B" w:rsidP="00754DA7">
      <w:pPr>
        <w:pStyle w:val="Title"/>
        <w:rPr>
          <w:b/>
          <w:bCs/>
        </w:rPr>
      </w:pPr>
      <w:r>
        <w:rPr>
          <w:b/>
          <w:bCs/>
        </w:rPr>
        <w:t>ПОСТАНОВЛЕНИЕ</w:t>
      </w:r>
    </w:p>
    <w:p w:rsidR="00922A1B" w:rsidRDefault="00922A1B" w:rsidP="00754DA7">
      <w:pPr>
        <w:pStyle w:val="Title"/>
        <w:rPr>
          <w:b/>
          <w:bCs/>
          <w:sz w:val="24"/>
          <w:szCs w:val="24"/>
        </w:rPr>
      </w:pPr>
    </w:p>
    <w:p w:rsidR="00922A1B" w:rsidRDefault="00922A1B" w:rsidP="00754DA7">
      <w:pPr>
        <w:pStyle w:val="Tit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ЛЕВЖЕНСКОГО  СЕЛЬСКОГО ПОСЕЛЕНИЯ РУЗАЕВСКОГО  МУНИЦИПАЛЬНОГО РАЙОНА</w:t>
      </w:r>
    </w:p>
    <w:p w:rsidR="00922A1B" w:rsidRDefault="00922A1B" w:rsidP="00754DA7">
      <w:pPr>
        <w:pStyle w:val="Title"/>
        <w:rPr>
          <w:rFonts w:ascii="Arial" w:hAnsi="Arial" w:cs="Arial"/>
          <w:sz w:val="24"/>
          <w:szCs w:val="24"/>
        </w:rPr>
      </w:pPr>
    </w:p>
    <w:p w:rsidR="00922A1B" w:rsidRDefault="00922A1B" w:rsidP="00754DA7">
      <w:pPr>
        <w:jc w:val="center"/>
        <w:rPr>
          <w:b/>
          <w:bCs/>
          <w:sz w:val="28"/>
          <w:szCs w:val="28"/>
        </w:rPr>
      </w:pPr>
    </w:p>
    <w:p w:rsidR="00922A1B" w:rsidRDefault="00922A1B" w:rsidP="00754DA7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22.06.2017г.                                                                  № 21/1</w:t>
      </w:r>
    </w:p>
    <w:p w:rsidR="00922A1B" w:rsidRDefault="00922A1B" w:rsidP="00754DA7">
      <w:pPr>
        <w:jc w:val="center"/>
        <w:rPr>
          <w:sz w:val="28"/>
          <w:szCs w:val="28"/>
        </w:rPr>
      </w:pPr>
      <w:r>
        <w:rPr>
          <w:sz w:val="28"/>
          <w:szCs w:val="28"/>
        </w:rPr>
        <w:t>с. Левжа</w:t>
      </w:r>
    </w:p>
    <w:p w:rsidR="00922A1B" w:rsidRPr="000B3EBA" w:rsidRDefault="00922A1B" w:rsidP="00754DA7">
      <w:pPr>
        <w:spacing w:before="100" w:beforeAutospacing="1" w:after="100" w:afterAutospacing="1"/>
        <w:jc w:val="center"/>
        <w:outlineLvl w:val="1"/>
      </w:pPr>
      <w:r w:rsidRPr="000B3EBA">
        <w:rPr>
          <w:b/>
          <w:bCs/>
          <w:sz w:val="28"/>
          <w:szCs w:val="28"/>
        </w:rPr>
        <w:t>Об утверждении Порядка инвентаризации бла</w:t>
      </w:r>
      <w:r>
        <w:rPr>
          <w:b/>
          <w:bCs/>
          <w:sz w:val="28"/>
          <w:szCs w:val="28"/>
        </w:rPr>
        <w:t>гоустройства  общественных территорий</w:t>
      </w:r>
      <w:r w:rsidRPr="000B3EBA">
        <w:rPr>
          <w:b/>
          <w:bCs/>
          <w:sz w:val="28"/>
          <w:szCs w:val="28"/>
        </w:rPr>
        <w:t xml:space="preserve"> 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 xml:space="preserve">В соответствии с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приказом Министерства строительства и жилищно-коммунального хозяйства Российской Федерации от 6 апреля 2017 года №691/пр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годы», на основании Устава Администрации </w:t>
      </w:r>
      <w:r>
        <w:t xml:space="preserve">Левженского </w:t>
      </w:r>
      <w:r w:rsidRPr="000B3EBA">
        <w:t xml:space="preserve"> сельского поселения, администрация </w:t>
      </w:r>
      <w:r>
        <w:t xml:space="preserve">Левженского  </w:t>
      </w:r>
      <w:r w:rsidRPr="000B3EBA">
        <w:t>сельского поселения:</w:t>
      </w:r>
    </w:p>
    <w:p w:rsidR="00922A1B" w:rsidRPr="000B3EBA" w:rsidRDefault="00922A1B" w:rsidP="00754DA7">
      <w:pPr>
        <w:spacing w:before="100" w:beforeAutospacing="1" w:after="100" w:afterAutospacing="1"/>
        <w:jc w:val="center"/>
      </w:pPr>
      <w:r w:rsidRPr="000B3EBA">
        <w:t>ПОСТАНОВЛЯЕТ: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1. Утвердить прилагаемый Порядок инвентаризации благоустройства общественных территорий, согласно приложению №1 к настоящему постановлению.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2. Утвердить график проведения инвентаризации общественных территорий, согласно приложению №2 к настоящему постановлению.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 xml:space="preserve">3. Утвердить состав комиссии по проведению инвентаризации общественных территорий </w:t>
      </w:r>
      <w:r>
        <w:t xml:space="preserve">Левженского </w:t>
      </w:r>
      <w:r w:rsidRPr="000B3EBA">
        <w:t xml:space="preserve"> сельского поселения согласно приложению №3 к настоящему постановлению.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4. Опубликовать настоящее Постановление в средствах массово</w:t>
      </w:r>
      <w:r>
        <w:t>й информации</w:t>
      </w:r>
      <w:r w:rsidRPr="000B3EBA">
        <w:t xml:space="preserve">, в сети Интернет на официальном сайте администрации </w:t>
      </w:r>
      <w:r>
        <w:t xml:space="preserve">Левженского </w:t>
      </w:r>
      <w:r w:rsidRPr="000B3EBA">
        <w:t xml:space="preserve"> сельского поселения.</w:t>
      </w:r>
    </w:p>
    <w:p w:rsidR="00922A1B" w:rsidRDefault="00922A1B" w:rsidP="00754DA7">
      <w:pPr>
        <w:spacing w:before="100" w:beforeAutospacing="1" w:after="100" w:afterAutospacing="1"/>
      </w:pPr>
      <w:r w:rsidRPr="000B3EBA">
        <w:t>5. Контроль за выполнением настоящего постановления оставляю за собой.</w:t>
      </w:r>
    </w:p>
    <w:p w:rsidR="00922A1B" w:rsidRPr="000B3EBA" w:rsidRDefault="00922A1B" w:rsidP="00754DA7">
      <w:pPr>
        <w:spacing w:before="100" w:beforeAutospacing="1" w:after="100" w:afterAutospacing="1"/>
      </w:pP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 xml:space="preserve"> Глава </w:t>
      </w:r>
      <w:r>
        <w:t xml:space="preserve">Левженского </w:t>
      </w:r>
      <w:r w:rsidRPr="000B3EBA">
        <w:t xml:space="preserve"> сельского поселения </w:t>
      </w:r>
      <w:r>
        <w:t xml:space="preserve">                                                    А.А.Рузманов</w:t>
      </w:r>
    </w:p>
    <w:p w:rsidR="00922A1B" w:rsidRDefault="00922A1B" w:rsidP="00754DA7">
      <w:pPr>
        <w:spacing w:before="100" w:beforeAutospacing="1" w:after="100" w:afterAutospacing="1"/>
      </w:pPr>
      <w:r w:rsidRPr="000B3EBA">
        <w:t> </w:t>
      </w:r>
    </w:p>
    <w:p w:rsidR="00922A1B" w:rsidRDefault="00922A1B" w:rsidP="00754DA7">
      <w:pPr>
        <w:spacing w:before="100" w:beforeAutospacing="1" w:after="100" w:afterAutospacing="1"/>
      </w:pPr>
    </w:p>
    <w:p w:rsidR="00922A1B" w:rsidRPr="000B3EBA" w:rsidRDefault="00922A1B" w:rsidP="00754DA7">
      <w:pPr>
        <w:spacing w:before="100" w:beforeAutospacing="1" w:after="100" w:afterAutospacing="1"/>
      </w:pPr>
    </w:p>
    <w:p w:rsidR="00922A1B" w:rsidRDefault="00922A1B" w:rsidP="00754DA7">
      <w:pPr>
        <w:pStyle w:val="ac"/>
        <w:jc w:val="right"/>
      </w:pPr>
      <w:r>
        <w:t>Приложение №1</w:t>
      </w:r>
      <w:r>
        <w:br/>
        <w:t>к постановлению администрации</w:t>
      </w:r>
      <w:r>
        <w:br/>
        <w:t>Левженского  сельского поселения</w:t>
      </w:r>
      <w:r>
        <w:br/>
        <w:t>№21/1 от 22 июня 2017года</w:t>
      </w:r>
    </w:p>
    <w:p w:rsidR="00922A1B" w:rsidRDefault="00922A1B" w:rsidP="00754DA7">
      <w:pPr>
        <w:pStyle w:val="NormalWeb"/>
      </w:pPr>
      <w:r>
        <w:t> </w:t>
      </w:r>
    </w:p>
    <w:p w:rsidR="00922A1B" w:rsidRPr="00294BA3" w:rsidRDefault="00922A1B" w:rsidP="00754DA7">
      <w:pPr>
        <w:pStyle w:val="NormalWeb"/>
        <w:jc w:val="center"/>
        <w:rPr>
          <w:b/>
          <w:bCs/>
        </w:rPr>
      </w:pPr>
      <w:r w:rsidRPr="00294BA3">
        <w:rPr>
          <w:b/>
          <w:bCs/>
        </w:rPr>
        <w:t>Порядок инвентаризации благоустройства обще</w:t>
      </w:r>
      <w:r>
        <w:rPr>
          <w:b/>
          <w:bCs/>
        </w:rPr>
        <w:t>ственных территорий</w:t>
      </w:r>
    </w:p>
    <w:p w:rsidR="00922A1B" w:rsidRDefault="00922A1B" w:rsidP="00754DA7">
      <w:pPr>
        <w:pStyle w:val="Heading3"/>
      </w:pPr>
      <w:r>
        <w:t>1. Общие положения</w:t>
      </w:r>
    </w:p>
    <w:p w:rsidR="00922A1B" w:rsidRDefault="00922A1B" w:rsidP="00754DA7">
      <w:pPr>
        <w:pStyle w:val="aj"/>
      </w:pPr>
      <w:r>
        <w:t>1.1. Настоящий Порядок инвентаризации благоустройства, общественных территорий,) в населенных пунктах с численностью населения свыше 1 000 человек (далее – Порядок) разработан в соответствии с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6 апреля 2017 года №691/пр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 и устанавливает требования к проведению инвентаризации.</w:t>
      </w:r>
    </w:p>
    <w:p w:rsidR="00922A1B" w:rsidRDefault="00922A1B" w:rsidP="00754DA7">
      <w:pPr>
        <w:pStyle w:val="aj"/>
      </w:pPr>
      <w:r>
        <w:t>1.2. Цель инвентаризации – оценка состояния сферы благоустройства общественных территорий, (далее – Территории).</w:t>
      </w:r>
    </w:p>
    <w:p w:rsidR="00922A1B" w:rsidRDefault="00922A1B" w:rsidP="00754DA7">
      <w:pPr>
        <w:pStyle w:val="aj"/>
      </w:pPr>
      <w:r>
        <w:t>1.3. В ходе инвентаризации определяется физическое состояние Территорий и необходимость их благоустройства.</w:t>
      </w:r>
    </w:p>
    <w:p w:rsidR="00922A1B" w:rsidRDefault="00922A1B" w:rsidP="00754DA7">
      <w:pPr>
        <w:pStyle w:val="Heading3"/>
      </w:pPr>
      <w:r>
        <w:t>2. Порядок проведения инвентаризации</w:t>
      </w:r>
    </w:p>
    <w:p w:rsidR="00922A1B" w:rsidRDefault="00922A1B" w:rsidP="00754DA7">
      <w:pPr>
        <w:pStyle w:val="aj"/>
      </w:pPr>
      <w:r>
        <w:t>2.1. Первичная инвентаризация Территории Левженского  сельского поселения проводится в два этапа:</w:t>
      </w:r>
    </w:p>
    <w:p w:rsidR="00922A1B" w:rsidRPr="00294BA3" w:rsidRDefault="00922A1B" w:rsidP="00754DA7">
      <w:pPr>
        <w:pStyle w:val="aj"/>
        <w:rPr>
          <w:b/>
          <w:bCs/>
          <w:u w:val="single"/>
        </w:rPr>
      </w:pPr>
      <w:r>
        <w:t xml:space="preserve">первый этап – инвентаризация общественных территорий в срок до </w:t>
      </w:r>
      <w:r>
        <w:rPr>
          <w:b/>
          <w:bCs/>
          <w:u w:val="single"/>
        </w:rPr>
        <w:t>1 августа 2017</w:t>
      </w:r>
      <w:r w:rsidRPr="00294BA3">
        <w:rPr>
          <w:b/>
          <w:bCs/>
          <w:u w:val="single"/>
        </w:rPr>
        <w:t xml:space="preserve"> года;</w:t>
      </w:r>
    </w:p>
    <w:p w:rsidR="00922A1B" w:rsidRPr="00294BA3" w:rsidRDefault="00922A1B" w:rsidP="00754DA7">
      <w:pPr>
        <w:pStyle w:val="aj"/>
        <w:rPr>
          <w:b/>
          <w:bCs/>
          <w:u w:val="single"/>
        </w:rPr>
      </w:pPr>
      <w:r>
        <w:t xml:space="preserve">второй этап – инвентаризация общественных территорий в срок до </w:t>
      </w:r>
      <w:r>
        <w:rPr>
          <w:b/>
          <w:bCs/>
          <w:u w:val="single"/>
        </w:rPr>
        <w:t>31 октября 2017</w:t>
      </w:r>
      <w:r w:rsidRPr="00294BA3">
        <w:rPr>
          <w:b/>
          <w:bCs/>
          <w:u w:val="single"/>
        </w:rPr>
        <w:t xml:space="preserve"> года.</w:t>
      </w:r>
    </w:p>
    <w:p w:rsidR="00922A1B" w:rsidRDefault="00922A1B" w:rsidP="00754DA7">
      <w:pPr>
        <w:pStyle w:val="aj"/>
      </w:pPr>
      <w:r>
        <w:t>2.2. Инвентаризация проводится в соответствии с графиком, утверждённым администрацией Левженского  сельского поселения.</w:t>
      </w:r>
    </w:p>
    <w:p w:rsidR="00922A1B" w:rsidRDefault="00922A1B" w:rsidP="00754DA7">
      <w:pPr>
        <w:pStyle w:val="aj"/>
      </w:pPr>
      <w:r>
        <w:t xml:space="preserve">2.3. График не позднее 5 рабочих дней с момента утверждения размещается на официальном сайте администрации Левженского  сельского поселения </w:t>
      </w:r>
    </w:p>
    <w:p w:rsidR="00922A1B" w:rsidRDefault="00922A1B" w:rsidP="00754DA7">
      <w:pPr>
        <w:pStyle w:val="aj"/>
      </w:pPr>
      <w:r>
        <w:t>2.4. Информация о датах проведении инвентаризации общественных территорий размещается на информационных досках не менее чем за 5 рабочих дней до даты инвентаризации.</w:t>
      </w:r>
    </w:p>
    <w:p w:rsidR="00922A1B" w:rsidRDefault="00922A1B" w:rsidP="00754DA7">
      <w:pPr>
        <w:pStyle w:val="aj"/>
      </w:pPr>
      <w:r>
        <w:t>2.5. Инвентаризация осуществляется комиссией, созданной администрацией Левженского  сельского поселения.</w:t>
      </w:r>
    </w:p>
    <w:p w:rsidR="00922A1B" w:rsidRDefault="00922A1B" w:rsidP="00754DA7">
      <w:pPr>
        <w:pStyle w:val="aj"/>
      </w:pPr>
      <w:r>
        <w:t>Для участия в инвентаризации с учетом вида инвентаризуемой территории приглашаются:</w:t>
      </w:r>
    </w:p>
    <w:p w:rsidR="00922A1B" w:rsidRDefault="00922A1B" w:rsidP="00754DA7">
      <w:pPr>
        <w:pStyle w:val="aj"/>
      </w:pPr>
      <w:r>
        <w:t>представители, уполномоченные на участие в работе комиссии решением общего собрания жителей поселения;</w:t>
      </w:r>
    </w:p>
    <w:p w:rsidR="00922A1B" w:rsidRDefault="00922A1B" w:rsidP="00754DA7">
      <w:pPr>
        <w:pStyle w:val="aj"/>
      </w:pPr>
      <w:r>
        <w:t>представители жителей поселения территории которых подлежат Инвентаризации;</w:t>
      </w:r>
    </w:p>
    <w:p w:rsidR="00922A1B" w:rsidRDefault="00922A1B" w:rsidP="00754DA7">
      <w:pPr>
        <w:pStyle w:val="aj"/>
      </w:pPr>
      <w:r>
        <w:t>лица либо представители лиц, в чьем ведении (на правах собственности, пользования, аренды и т. п.) находятся территории;</w:t>
      </w:r>
    </w:p>
    <w:p w:rsidR="00922A1B" w:rsidRDefault="00922A1B" w:rsidP="00754DA7">
      <w:pPr>
        <w:pStyle w:val="aj"/>
      </w:pPr>
      <w:r>
        <w:t>представители иных заинтересованных организаций.</w:t>
      </w:r>
    </w:p>
    <w:p w:rsidR="00922A1B" w:rsidRDefault="00922A1B" w:rsidP="00754DA7">
      <w:pPr>
        <w:pStyle w:val="aj"/>
      </w:pPr>
      <w:r>
        <w:t>Ответственность за организацию инвентаризации и актуализацию паспортов Территорий несет администрация Левженского  сельского поселения.</w:t>
      </w:r>
    </w:p>
    <w:p w:rsidR="00922A1B" w:rsidRDefault="00922A1B" w:rsidP="00754DA7">
      <w:pPr>
        <w:pStyle w:val="aj"/>
      </w:pPr>
      <w:r>
        <w:t>2.6. Инвентаризация проводится путем натурного обследования территорий и расположенных на ней элементов.</w:t>
      </w:r>
    </w:p>
    <w:p w:rsidR="00922A1B" w:rsidRDefault="00922A1B" w:rsidP="00754DA7">
      <w:pPr>
        <w:pStyle w:val="aj"/>
      </w:pPr>
      <w:r>
        <w:t>2.7. По итогам проведения инвентаризации составляется Паспорт благоустройства обследуемой территории (далее – Паспорт территории) по форме, утверждённой в соответствии с приложением №1 к Порядку.</w:t>
      </w:r>
    </w:p>
    <w:p w:rsidR="00922A1B" w:rsidRDefault="00922A1B" w:rsidP="00754DA7">
      <w:pPr>
        <w:pStyle w:val="aj"/>
      </w:pPr>
      <w:r>
        <w:t>2.8. Паспорта формируются с учетом следующих особенностей:</w:t>
      </w:r>
    </w:p>
    <w:p w:rsidR="00922A1B" w:rsidRDefault="00922A1B" w:rsidP="00754DA7">
      <w:pPr>
        <w:pStyle w:val="aj"/>
      </w:pPr>
      <w:r>
        <w:t>не допускается пересечение границ территорий, указанных в Паспортах;</w:t>
      </w:r>
    </w:p>
    <w:p w:rsidR="00922A1B" w:rsidRDefault="00922A1B" w:rsidP="00754DA7">
      <w:pPr>
        <w:pStyle w:val="aj"/>
      </w:pPr>
      <w:r>
        <w:t>не допускается установление границ территорий, указанных в Паспортах территорий, приводящее к образованию неучтённых объектов;</w:t>
      </w:r>
    </w:p>
    <w:p w:rsidR="00922A1B" w:rsidRDefault="00922A1B" w:rsidP="00754DA7">
      <w:pPr>
        <w:pStyle w:val="aj"/>
      </w:pPr>
      <w:r>
        <w:t>2.9. Копия паспорта соответствующей территории передается в администрацию Левженского сельского поселения.</w:t>
      </w:r>
    </w:p>
    <w:p w:rsidR="00922A1B" w:rsidRDefault="00922A1B" w:rsidP="00754DA7">
      <w:pPr>
        <w:pStyle w:val="aj"/>
      </w:pPr>
      <w:r>
        <w:t>До начала проведения инвентаризации рекомендуется предварительное заполнение Паспортов Территорий:</w:t>
      </w:r>
    </w:p>
    <w:p w:rsidR="00922A1B" w:rsidRDefault="00922A1B" w:rsidP="00754DA7">
      <w:pPr>
        <w:pStyle w:val="aj"/>
      </w:pPr>
      <w:r>
        <w:t>по общественным территориям – администрацией Левженского  сельского поселения.</w:t>
      </w:r>
    </w:p>
    <w:p w:rsidR="00922A1B" w:rsidRDefault="00922A1B" w:rsidP="00754DA7">
      <w:pPr>
        <w:pStyle w:val="aj"/>
      </w:pPr>
      <w:r>
        <w:t>2.10. Последующая актуализация Паспортов территории проводится не реже одного раза в 5 лет с момента проведения первичной (предыдущей) инвентаризации.</w:t>
      </w:r>
    </w:p>
    <w:p w:rsidR="00922A1B" w:rsidRDefault="00922A1B" w:rsidP="00754DA7">
      <w:pPr>
        <w:pStyle w:val="aj"/>
      </w:pPr>
      <w:r>
        <w:t>Повторная инвентаризация проводится в соответствии с пунктами 2.2 – 2.9 настоящего Порядка.</w:t>
      </w:r>
    </w:p>
    <w:p w:rsidR="00922A1B" w:rsidRDefault="00922A1B" w:rsidP="00754DA7">
      <w:pPr>
        <w:pStyle w:val="aj"/>
      </w:pPr>
      <w:r>
        <w:t>2.10.1. Лица, в чьем ведении находится общественная территория обязаны не позднее 30 (тридцати) календарных дней с момента изменения состояния территории, обратиться в администрацию Левженского  сельского поселения с заявлением о включении территории в график инвентаризации на текущий год.</w:t>
      </w:r>
    </w:p>
    <w:p w:rsidR="00922A1B" w:rsidRDefault="00922A1B" w:rsidP="00754DA7">
      <w:pPr>
        <w:pStyle w:val="aj"/>
      </w:pPr>
      <w:r>
        <w:t>2.11. По итогам инвентаризации администрацией Левженского  сельского поселения составляется Паспорт благоустройства общественной территории населенного пункта по форме, утверждённой в соответствии с приложением №2 к Порядку.</w:t>
      </w:r>
    </w:p>
    <w:p w:rsidR="00922A1B" w:rsidRDefault="00922A1B" w:rsidP="00754DA7">
      <w:pPr>
        <w:pStyle w:val="aj"/>
      </w:pPr>
      <w:r>
        <w:t>2.12. Паспорт благоустройства общественной территории населенного пункта подлежит обязательной ежегодной актуализации администрацией Левженского  сельского поселения не позднее 1 февраля с учетом изменений благоустройства Территорий, произошедших в предыдущем году, на основании проведенной инвентаризации.</w:t>
      </w:r>
    </w:p>
    <w:p w:rsidR="00922A1B" w:rsidRDefault="00922A1B" w:rsidP="00754DA7">
      <w:pPr>
        <w:pStyle w:val="Heading3"/>
      </w:pPr>
      <w:r>
        <w:t>3. Заключительные положения</w:t>
      </w:r>
    </w:p>
    <w:p w:rsidR="00922A1B" w:rsidRDefault="00922A1B" w:rsidP="00754DA7">
      <w:pPr>
        <w:pStyle w:val="aj"/>
      </w:pPr>
      <w:r>
        <w:t>3.1. На основании Паспортов благоустройства общественных территорий, предоставленных для их размещения) администрацией Левженского  сельского поселения заключается соглашения е с собственниками (пользователями) домов, собственниками (землепользователями) земельных участков о благоустройстве указанных территорий не позднее 2022 года в соответствии с требованиями утвержденных в муниципальном образовании правил благоустройства.</w:t>
      </w:r>
    </w:p>
    <w:p w:rsidR="00922A1B" w:rsidRDefault="00922A1B" w:rsidP="00754DA7">
      <w:pPr>
        <w:pStyle w:val="aj"/>
      </w:pPr>
      <w:r>
        <w:t>3.2. На основании Паспортов благоустройства общественных территорий, находящихся в ведении юридических лиц и индивидуальных предпринимателей (благоустройства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(пользовании)) юридических лиц и индивидуальных предпринимателей) администрация Левженского  сельского поселения заключает соглашения с указанными лицами о благоустройстве таких территории не позднее 2020 года за счет средств юридических лиц и индивидуальных предпринимателей.</w:t>
      </w:r>
    </w:p>
    <w:p w:rsidR="00922A1B" w:rsidRDefault="00922A1B" w:rsidP="00754DA7">
      <w:pPr>
        <w:pStyle w:val="NormalWeb"/>
      </w:pPr>
      <w:r>
        <w:t> </w:t>
      </w:r>
    </w:p>
    <w:p w:rsidR="00922A1B" w:rsidRDefault="00922A1B" w:rsidP="00754DA7">
      <w:hyperlink r:id="rId4" w:tooltip="&quot;Показать страницу для печати для этой страницы.&quot; " w:history="1">
        <w:r w:rsidRPr="00FB2F61">
          <w:rPr>
            <w:noProof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Описание: Версия для печати" href="http://shtikovo.ru/print/book/export/htm" title="&quot;Показать страницу для печати для этой страницы.&quot;" style="width:12pt;height:12pt;visibility:visible" o:button="t">
              <v:fill o:detectmouseclick="t"/>
              <v:imagedata r:id="rId5" o:title=""/>
            </v:shape>
          </w:pict>
        </w:r>
      </w:hyperlink>
    </w:p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Pr="000B3EBA" w:rsidRDefault="00922A1B" w:rsidP="00754DA7"/>
    <w:p w:rsidR="00922A1B" w:rsidRDefault="00922A1B" w:rsidP="00754DA7">
      <w:pPr>
        <w:pStyle w:val="ac"/>
        <w:jc w:val="right"/>
      </w:pPr>
      <w:r>
        <w:t>Приложение №2</w:t>
      </w:r>
      <w:r>
        <w:br/>
        <w:t>к постановлению администрации</w:t>
      </w:r>
      <w:r>
        <w:br/>
        <w:t>Левженского  сельского поселения</w:t>
      </w:r>
      <w:r>
        <w:br/>
        <w:t>№21/1 от 22 июня 2017года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 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 </w:t>
      </w:r>
    </w:p>
    <w:p w:rsidR="00922A1B" w:rsidRPr="000B3EBA" w:rsidRDefault="00922A1B" w:rsidP="00754DA7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0B3EBA">
        <w:rPr>
          <w:b/>
          <w:bCs/>
          <w:sz w:val="36"/>
          <w:szCs w:val="36"/>
        </w:rPr>
        <w:t xml:space="preserve">График о проведении инвентаризации общественных территорий в </w:t>
      </w:r>
      <w:r>
        <w:rPr>
          <w:b/>
          <w:bCs/>
          <w:sz w:val="36"/>
          <w:szCs w:val="36"/>
        </w:rPr>
        <w:t>Левженском</w:t>
      </w:r>
      <w:r w:rsidRPr="000B3EBA">
        <w:rPr>
          <w:b/>
          <w:bCs/>
          <w:sz w:val="36"/>
          <w:szCs w:val="36"/>
        </w:rPr>
        <w:t xml:space="preserve"> сельском поселении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 </w:t>
      </w:r>
    </w:p>
    <w:tbl>
      <w:tblPr>
        <w:tblW w:w="0" w:type="auto"/>
        <w:tblCellSpacing w:w="0" w:type="dxa"/>
        <w:tblInd w:w="-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402"/>
        <w:gridCol w:w="3312"/>
        <w:gridCol w:w="3570"/>
      </w:tblGrid>
      <w:tr w:rsidR="00922A1B" w:rsidRPr="000B3E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pPr>
              <w:jc w:val="center"/>
              <w:rPr>
                <w:b/>
                <w:bCs/>
              </w:rPr>
            </w:pPr>
            <w:r w:rsidRPr="0002313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pPr>
              <w:jc w:val="center"/>
              <w:rPr>
                <w:b/>
                <w:bCs/>
              </w:rPr>
            </w:pPr>
            <w:r w:rsidRPr="0002313B">
              <w:rPr>
                <w:b/>
                <w:bCs/>
                <w:sz w:val="22"/>
                <w:szCs w:val="22"/>
              </w:rPr>
              <w:t>Адрес объекта инвентаризации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2A1B" w:rsidRPr="0002313B" w:rsidRDefault="00922A1B" w:rsidP="00B10883">
            <w:pPr>
              <w:jc w:val="center"/>
              <w:rPr>
                <w:b/>
                <w:bCs/>
              </w:rPr>
            </w:pPr>
            <w:r w:rsidRPr="0002313B">
              <w:rPr>
                <w:b/>
                <w:bCs/>
                <w:sz w:val="22"/>
                <w:szCs w:val="22"/>
              </w:rPr>
              <w:t>Дата проведения инвентаризации</w:t>
            </w:r>
          </w:p>
        </w:tc>
      </w:tr>
      <w:tr w:rsidR="00922A1B" w:rsidRPr="000B3E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>
              <w:rPr>
                <w:sz w:val="22"/>
                <w:szCs w:val="22"/>
              </w:rPr>
              <w:t>с.Левжа, ул.Ленина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2A1B" w:rsidRPr="0002313B" w:rsidRDefault="00922A1B" w:rsidP="00B10883">
            <w:r>
              <w:rPr>
                <w:sz w:val="22"/>
                <w:szCs w:val="22"/>
              </w:rPr>
              <w:t>03.07.17</w:t>
            </w:r>
            <w:r w:rsidRPr="0002313B">
              <w:rPr>
                <w:sz w:val="22"/>
                <w:szCs w:val="22"/>
              </w:rPr>
              <w:t>г.- 04.07.2017г.</w:t>
            </w:r>
          </w:p>
        </w:tc>
      </w:tr>
      <w:tr w:rsidR="00922A1B" w:rsidRPr="000B3E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>
              <w:rPr>
                <w:sz w:val="22"/>
                <w:szCs w:val="22"/>
              </w:rPr>
              <w:t>с.Левжа,ул.Октябрьская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 xml:space="preserve">11.07.2017г.-12.07.17г. </w:t>
            </w:r>
          </w:p>
        </w:tc>
      </w:tr>
      <w:tr w:rsidR="00922A1B" w:rsidRPr="000B3E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>
              <w:rPr>
                <w:sz w:val="22"/>
                <w:szCs w:val="22"/>
              </w:rPr>
              <w:t>с.Левжа, ул.Новая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 xml:space="preserve">14.07.17г. </w:t>
            </w:r>
          </w:p>
        </w:tc>
      </w:tr>
      <w:tr w:rsidR="00922A1B" w:rsidRPr="000B3E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>
              <w:rPr>
                <w:sz w:val="22"/>
                <w:szCs w:val="22"/>
              </w:rPr>
              <w:t>с.Левжа, ул.Тарханка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>18.07.17г.</w:t>
            </w:r>
          </w:p>
        </w:tc>
      </w:tr>
      <w:tr w:rsidR="00922A1B" w:rsidRPr="000B3E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>
              <w:rPr>
                <w:sz w:val="22"/>
                <w:szCs w:val="22"/>
              </w:rPr>
              <w:t>с.Левжа, ул.Луговая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 xml:space="preserve">19.07.17г. </w:t>
            </w:r>
          </w:p>
        </w:tc>
      </w:tr>
      <w:tr w:rsidR="00922A1B" w:rsidRPr="000B3E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>
              <w:rPr>
                <w:sz w:val="22"/>
                <w:szCs w:val="22"/>
              </w:rPr>
              <w:t>с.Левжа, ул.Родниковая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>20.07.17г. – 25.07.2017г.</w:t>
            </w:r>
          </w:p>
        </w:tc>
      </w:tr>
      <w:tr w:rsidR="00922A1B" w:rsidRPr="000B3E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A1B" w:rsidRPr="0002313B" w:rsidRDefault="00922A1B" w:rsidP="00B10883">
            <w:r>
              <w:rPr>
                <w:sz w:val="22"/>
                <w:szCs w:val="22"/>
              </w:rPr>
              <w:t>с.Левжа, ул.Садовая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2A1B" w:rsidRPr="0002313B" w:rsidRDefault="00922A1B" w:rsidP="00B10883">
            <w:r w:rsidRPr="0002313B">
              <w:rPr>
                <w:sz w:val="22"/>
                <w:szCs w:val="22"/>
              </w:rPr>
              <w:t xml:space="preserve">27.07.17г. </w:t>
            </w:r>
          </w:p>
        </w:tc>
      </w:tr>
    </w:tbl>
    <w:p w:rsidR="00922A1B" w:rsidRDefault="00922A1B" w:rsidP="00754DA7"/>
    <w:p w:rsidR="00922A1B" w:rsidRDefault="00922A1B" w:rsidP="00754DA7"/>
    <w:p w:rsidR="00922A1B" w:rsidRDefault="00922A1B" w:rsidP="00754DA7"/>
    <w:p w:rsidR="00922A1B" w:rsidRDefault="00922A1B" w:rsidP="00754DA7"/>
    <w:p w:rsidR="00922A1B" w:rsidRPr="000B3EBA" w:rsidRDefault="00922A1B" w:rsidP="00754DA7">
      <w:hyperlink r:id="rId6" w:tooltip="&quot;Показать страницу для печати для этой страницы.&quot; " w:history="1">
        <w:r w:rsidRPr="00FB2F61">
          <w:rPr>
            <w:noProof/>
            <w:color w:val="0000FF"/>
          </w:rPr>
          <w:pict>
            <v:shape id="Рисунок 2" o:spid="_x0000_i1026" type="#_x0000_t75" alt="Версия для печати" href="http://shtikovo.ru/print/book/export/htm" title="&quot;Показать страницу для печати для этой страницы.&quot;" style="width:12pt;height:12pt;visibility:visible" o:button="t">
              <v:fill o:detectmouseclick="t"/>
              <v:imagedata r:id="rId5" o:title=""/>
            </v:shape>
          </w:pict>
        </w:r>
      </w:hyperlink>
    </w:p>
    <w:p w:rsidR="00922A1B" w:rsidRDefault="00922A1B" w:rsidP="00754DA7">
      <w:pPr>
        <w:pStyle w:val="ac"/>
        <w:jc w:val="right"/>
      </w:pPr>
    </w:p>
    <w:p w:rsidR="00922A1B" w:rsidRDefault="00922A1B" w:rsidP="00754DA7">
      <w:pPr>
        <w:pStyle w:val="ac"/>
        <w:jc w:val="right"/>
      </w:pPr>
    </w:p>
    <w:p w:rsidR="00922A1B" w:rsidRDefault="00922A1B" w:rsidP="00754DA7">
      <w:pPr>
        <w:pStyle w:val="ac"/>
        <w:jc w:val="right"/>
      </w:pPr>
    </w:p>
    <w:p w:rsidR="00922A1B" w:rsidRDefault="00922A1B" w:rsidP="00754DA7">
      <w:pPr>
        <w:pStyle w:val="ac"/>
        <w:jc w:val="right"/>
      </w:pPr>
    </w:p>
    <w:p w:rsidR="00922A1B" w:rsidRDefault="00922A1B" w:rsidP="00754DA7">
      <w:pPr>
        <w:pStyle w:val="ac"/>
        <w:jc w:val="right"/>
      </w:pPr>
    </w:p>
    <w:p w:rsidR="00922A1B" w:rsidRDefault="00922A1B" w:rsidP="00754DA7">
      <w:pPr>
        <w:pStyle w:val="ac"/>
        <w:jc w:val="right"/>
      </w:pPr>
    </w:p>
    <w:p w:rsidR="00922A1B" w:rsidRDefault="00922A1B" w:rsidP="00754DA7">
      <w:pPr>
        <w:pStyle w:val="ac"/>
        <w:jc w:val="right"/>
      </w:pPr>
    </w:p>
    <w:p w:rsidR="00922A1B" w:rsidRDefault="00922A1B" w:rsidP="00754DA7">
      <w:pPr>
        <w:pStyle w:val="ac"/>
        <w:jc w:val="right"/>
      </w:pPr>
    </w:p>
    <w:p w:rsidR="00922A1B" w:rsidRDefault="00922A1B" w:rsidP="00754DA7">
      <w:pPr>
        <w:pStyle w:val="ac"/>
        <w:jc w:val="right"/>
      </w:pPr>
    </w:p>
    <w:p w:rsidR="00922A1B" w:rsidRDefault="00922A1B" w:rsidP="00754DA7">
      <w:pPr>
        <w:pStyle w:val="ac"/>
        <w:jc w:val="right"/>
      </w:pPr>
      <w:r>
        <w:t>Приложение №3</w:t>
      </w:r>
      <w:r>
        <w:br/>
        <w:t>к постановлению администрации</w:t>
      </w:r>
      <w:r>
        <w:br/>
        <w:t>Левженского  сельского поселения</w:t>
      </w:r>
      <w:r>
        <w:br/>
        <w:t>№21/1 от 22 июня 2017года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 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 </w:t>
      </w:r>
    </w:p>
    <w:p w:rsidR="00922A1B" w:rsidRPr="000B3EBA" w:rsidRDefault="00922A1B" w:rsidP="00754DA7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0B3EBA">
        <w:rPr>
          <w:b/>
          <w:bCs/>
          <w:sz w:val="28"/>
          <w:szCs w:val="28"/>
        </w:rPr>
        <w:t xml:space="preserve">Состав муниципальной инвентаризационной комиссии по проведению инвентаризации общественных территорий, нуждающихся в благоустройстве, территорий </w:t>
      </w:r>
      <w:r>
        <w:rPr>
          <w:b/>
          <w:bCs/>
          <w:sz w:val="28"/>
          <w:szCs w:val="28"/>
        </w:rPr>
        <w:t xml:space="preserve">Левженского </w:t>
      </w:r>
      <w:r w:rsidRPr="000B3EBA">
        <w:rPr>
          <w:b/>
          <w:bCs/>
          <w:sz w:val="28"/>
          <w:szCs w:val="28"/>
        </w:rPr>
        <w:t xml:space="preserve"> сельского поселения в рамках муниципальной программы "Формирование комфортной городской среды" на 2018 – 2022 года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Состав комиссии: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Председатель комиссии:</w:t>
      </w:r>
    </w:p>
    <w:p w:rsidR="00922A1B" w:rsidRPr="000B3EBA" w:rsidRDefault="00922A1B" w:rsidP="00754DA7">
      <w:pPr>
        <w:spacing w:before="100" w:beforeAutospacing="1" w:after="100" w:afterAutospacing="1"/>
      </w:pPr>
      <w:r>
        <w:rPr>
          <w:b/>
          <w:bCs/>
        </w:rPr>
        <w:t>А.А.Рузманов</w:t>
      </w:r>
      <w:r>
        <w:t xml:space="preserve"> – глава Левженского </w:t>
      </w:r>
      <w:r w:rsidRPr="000B3EBA">
        <w:t xml:space="preserve"> сельского поселения.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Секретарь комиссии:</w:t>
      </w:r>
    </w:p>
    <w:p w:rsidR="00922A1B" w:rsidRPr="000B3EBA" w:rsidRDefault="00922A1B" w:rsidP="00754DA7">
      <w:pPr>
        <w:spacing w:before="100" w:beforeAutospacing="1" w:after="100" w:afterAutospacing="1"/>
      </w:pPr>
      <w:r>
        <w:rPr>
          <w:b/>
          <w:bCs/>
        </w:rPr>
        <w:t>А.П.Лялина</w:t>
      </w:r>
      <w:r>
        <w:t xml:space="preserve"> – зам.главы администрации Левженского </w:t>
      </w:r>
      <w:r w:rsidRPr="000B3EBA">
        <w:t xml:space="preserve"> сельского поселения».</w:t>
      </w:r>
    </w:p>
    <w:p w:rsidR="00922A1B" w:rsidRPr="000B3EBA" w:rsidRDefault="00922A1B" w:rsidP="00754DA7">
      <w:pPr>
        <w:spacing w:before="100" w:beforeAutospacing="1" w:after="100" w:afterAutospacing="1"/>
      </w:pPr>
      <w:r w:rsidRPr="000B3EBA">
        <w:t>Члены комиссии:</w:t>
      </w:r>
    </w:p>
    <w:p w:rsidR="00922A1B" w:rsidRPr="000B3EBA" w:rsidRDefault="00922A1B" w:rsidP="00754DA7">
      <w:pPr>
        <w:spacing w:before="100" w:beforeAutospacing="1" w:after="100" w:afterAutospacing="1"/>
      </w:pPr>
      <w:r>
        <w:rPr>
          <w:b/>
          <w:bCs/>
        </w:rPr>
        <w:t>М.В.Антонов</w:t>
      </w:r>
      <w:r w:rsidRPr="000B3EBA">
        <w:t xml:space="preserve">– </w:t>
      </w:r>
      <w:r>
        <w:t>депутат Совета депутатов Левженского  сельского поселения</w:t>
      </w:r>
      <w:r w:rsidRPr="000B3EBA">
        <w:t>.</w:t>
      </w:r>
    </w:p>
    <w:p w:rsidR="00922A1B" w:rsidRPr="000B3EBA" w:rsidRDefault="00922A1B" w:rsidP="00754DA7">
      <w:pPr>
        <w:spacing w:before="100" w:beforeAutospacing="1" w:after="100" w:afterAutospacing="1"/>
      </w:pPr>
      <w:r>
        <w:rPr>
          <w:b/>
          <w:bCs/>
        </w:rPr>
        <w:t>О.В. Сонаева</w:t>
      </w:r>
      <w:r w:rsidRPr="000B3EBA">
        <w:t xml:space="preserve"> – депутат </w:t>
      </w:r>
      <w:r>
        <w:t xml:space="preserve">Совета депутатов Левженского </w:t>
      </w:r>
      <w:r w:rsidRPr="000B3EBA">
        <w:t xml:space="preserve"> сельского поселения.</w:t>
      </w:r>
    </w:p>
    <w:p w:rsidR="00922A1B" w:rsidRDefault="00922A1B"/>
    <w:sectPr w:rsidR="00922A1B" w:rsidSect="006C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CBC"/>
    <w:rsid w:val="00012D49"/>
    <w:rsid w:val="0002313B"/>
    <w:rsid w:val="00045DD3"/>
    <w:rsid w:val="00074FEB"/>
    <w:rsid w:val="000B3EBA"/>
    <w:rsid w:val="000F32A0"/>
    <w:rsid w:val="00172950"/>
    <w:rsid w:val="002614E7"/>
    <w:rsid w:val="00294BA3"/>
    <w:rsid w:val="00421B3E"/>
    <w:rsid w:val="006115B5"/>
    <w:rsid w:val="006C79F9"/>
    <w:rsid w:val="0072462F"/>
    <w:rsid w:val="00752EB9"/>
    <w:rsid w:val="00754DA7"/>
    <w:rsid w:val="00760E7E"/>
    <w:rsid w:val="008D31FA"/>
    <w:rsid w:val="00922A1B"/>
    <w:rsid w:val="00967D81"/>
    <w:rsid w:val="00977492"/>
    <w:rsid w:val="00987C8C"/>
    <w:rsid w:val="009F4CBC"/>
    <w:rsid w:val="00A465D3"/>
    <w:rsid w:val="00B10883"/>
    <w:rsid w:val="00B600DB"/>
    <w:rsid w:val="00BE0F33"/>
    <w:rsid w:val="00C11ABE"/>
    <w:rsid w:val="00CF0DC4"/>
    <w:rsid w:val="00D734B8"/>
    <w:rsid w:val="00E10F9C"/>
    <w:rsid w:val="00F228D8"/>
    <w:rsid w:val="00F8435A"/>
    <w:rsid w:val="00F9109F"/>
    <w:rsid w:val="00FA50BD"/>
    <w:rsid w:val="00FB0D97"/>
    <w:rsid w:val="00FB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DA7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4DA7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54DA7"/>
    <w:rPr>
      <w:rFonts w:ascii="Cambria" w:hAnsi="Cambria" w:cs="Cambria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754DA7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54DA7"/>
    <w:rPr>
      <w:rFonts w:ascii="Times New Roman" w:hAnsi="Times New Roman" w:cs="Times New Roman"/>
      <w:sz w:val="32"/>
      <w:szCs w:val="32"/>
      <w:lang w:eastAsia="ru-RU"/>
    </w:rPr>
  </w:style>
  <w:style w:type="paragraph" w:styleId="NormalWeb">
    <w:name w:val="Normal (Web)"/>
    <w:basedOn w:val="Normal"/>
    <w:link w:val="NormalWebChar"/>
    <w:uiPriority w:val="99"/>
    <w:rsid w:val="00754DA7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754DA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Normal"/>
    <w:uiPriority w:val="99"/>
    <w:rsid w:val="00754DA7"/>
    <w:pPr>
      <w:spacing w:before="100" w:beforeAutospacing="1" w:after="100" w:afterAutospacing="1"/>
    </w:pPr>
  </w:style>
  <w:style w:type="paragraph" w:customStyle="1" w:styleId="ac">
    <w:name w:val="_ac"/>
    <w:basedOn w:val="Normal"/>
    <w:uiPriority w:val="99"/>
    <w:rsid w:val="00754D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754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4D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tikovo.ru/print/book/export/html/157408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shtikovo.ru/print/book/export/html/157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6</Pages>
  <Words>1383</Words>
  <Characters>7889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Customer</cp:lastModifiedBy>
  <cp:revision>8</cp:revision>
  <dcterms:created xsi:type="dcterms:W3CDTF">2017-11-08T11:40:00Z</dcterms:created>
  <dcterms:modified xsi:type="dcterms:W3CDTF">2017-11-08T13:48:00Z</dcterms:modified>
</cp:coreProperties>
</file>